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0245B9"/>
    <w:p w14:paraId="294D8B5A">
      <w:pPr>
        <w:jc w:val="center"/>
      </w:pPr>
      <w:r>
        <w:drawing>
          <wp:inline distT="0" distB="0" distL="0" distR="0">
            <wp:extent cx="4105275" cy="6157595"/>
            <wp:effectExtent l="0" t="0" r="9525" b="14605"/>
            <wp:docPr id="2" name="Picture 2" descr="C:\Users\Lab\Downloads\pexels-joshsorenson-1054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Lab\Downloads\pexels-joshsorenson-1054397.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4106532" cy="6159798"/>
                    </a:xfrm>
                    <a:prstGeom prst="rect">
                      <a:avLst/>
                    </a:prstGeom>
                    <a:noFill/>
                    <a:ln>
                      <a:noFill/>
                    </a:ln>
                  </pic:spPr>
                </pic:pic>
              </a:graphicData>
            </a:graphic>
          </wp:inline>
        </w:drawing>
      </w:r>
    </w:p>
    <w:p w14:paraId="4DA5B89F">
      <w:pPr>
        <w:pStyle w:val="9"/>
        <w:jc w:val="center"/>
        <w:rPr>
          <w:rFonts w:hint="default"/>
          <w:lang w:val="en-US"/>
        </w:rPr>
      </w:pPr>
      <w:r>
        <w:t xml:space="preserve">Network Design </w:t>
      </w:r>
      <w:r>
        <w:rPr>
          <w:rFonts w:hint="default"/>
          <w:lang w:val="en-US"/>
        </w:rPr>
        <w:t>Report</w:t>
      </w:r>
    </w:p>
    <w:p w14:paraId="1F056491">
      <w:pPr>
        <w:pStyle w:val="8"/>
        <w:rPr>
          <w:rFonts w:hint="default"/>
          <w:lang w:val="en-US"/>
        </w:rPr>
      </w:pPr>
      <w:r>
        <w:t xml:space="preserve">WESTOR COMPANY NETWORK DESIGN </w:t>
      </w:r>
      <w:r>
        <w:rPr>
          <w:rFonts w:hint="default"/>
          <w:lang w:val="en-US"/>
        </w:rPr>
        <w:t>Report</w:t>
      </w:r>
    </w:p>
    <w:p w14:paraId="7A83779A">
      <w:pPr>
        <w:jc w:val="center"/>
      </w:pPr>
      <w:r>
        <w:t>Tayaba Mahmood | Computer Networks Lab | 230201122</w:t>
      </w:r>
    </w:p>
    <w:p w14:paraId="098F8B88">
      <w:bookmarkStart w:id="0" w:name="_GoBack"/>
      <w:bookmarkEnd w:id="0"/>
    </w:p>
    <w:p w14:paraId="1364CBF9">
      <w:pPr>
        <w:rPr>
          <w:rFonts w:hint="default"/>
          <w:color w:val="5B9BD5" w:themeColor="accent1"/>
          <w:sz w:val="36"/>
          <w:szCs w:val="36"/>
          <w:u w:val="none"/>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p w14:paraId="52FFF177">
      <w:pPr>
        <w:rPr>
          <w:rFonts w:hint="default"/>
          <w:color w:val="5B9BD5" w:themeColor="accent1"/>
          <w:sz w:val="36"/>
          <w:szCs w:val="36"/>
          <w:u w:val="none"/>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p w14:paraId="3D5A8DFD">
      <w:pPr>
        <w:pStyle w:val="2"/>
        <w:keepNext w:val="0"/>
        <w:keepLines w:val="0"/>
        <w:widowControl/>
        <w:suppressLineNumbers w:val="0"/>
        <w:rPr>
          <w:rFonts w:hint="default" w:asciiTheme="minorAscii" w:hAnsiTheme="minorAscii"/>
          <w:b/>
          <w:bCs/>
          <w:color w:val="5B9BD5" w:themeColor="accent1"/>
          <w:sz w:val="32"/>
          <w:szCs w:val="32"/>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Style w:val="7"/>
          <w:rFonts w:hint="default" w:asciiTheme="minorAscii" w:hAnsiTheme="minorAscii"/>
          <w:b/>
          <w:bCs/>
          <w:color w:val="5B9BD5" w:themeColor="accent1"/>
          <w:sz w:val="32"/>
          <w:szCs w:val="32"/>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Project Overview</w:t>
      </w:r>
      <w:r>
        <w:rPr>
          <w:rStyle w:val="7"/>
          <w:rFonts w:hint="default" w:asciiTheme="minorAscii" w:hAnsiTheme="minorAscii"/>
          <w:b/>
          <w:bCs/>
          <w:color w:val="5B9BD5" w:themeColor="accent1"/>
          <w:sz w:val="32"/>
          <w:szCs w:val="32"/>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w:t>
      </w:r>
    </w:p>
    <w:p w14:paraId="5525ACE7">
      <w:pPr>
        <w:pStyle w:val="6"/>
        <w:keepNext w:val="0"/>
        <w:keepLines w:val="0"/>
        <w:widowControl/>
        <w:suppressLineNumbers w:val="0"/>
      </w:pPr>
      <w:r>
        <w:rPr>
          <w:rFonts w:hint="default" w:asciiTheme="minorAscii" w:hAnsiTheme="minorAscii"/>
        </w:rPr>
        <w:t>This project demonstrates a complete organizational network setup using Cisco Packet Tracer. The network is divided into multiple departments (Reception, HR, Finance, and Marketing), each with its own set of devices such as PCs, printers, smartphones, and laptops. The network includes both wired and wireless connectivity, with critical services like DNS and email servers implemented to support efficient communication and resource sharing. Routers and switches are used to interconnect these departments, ensuring seamless communication within and between them.</w:t>
      </w:r>
    </w:p>
    <w:p w14:paraId="65A3C748">
      <w:pPr>
        <w:pStyle w:val="2"/>
        <w:keepNext w:val="0"/>
        <w:keepLines w:val="0"/>
        <w:widowControl/>
        <w:suppressLineNumbers w:val="0"/>
        <w:rPr>
          <w:rFonts w:hint="default" w:ascii="SimSun" w:hAnsi="SimSun" w:eastAsia="SimSun" w:cs="SimSun"/>
          <w:color w:val="5B9BD5" w:themeColor="accent1"/>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Style w:val="7"/>
          <w:rFonts w:hint="eastAsia" w:ascii="SimSun" w:hAnsi="SimSun" w:eastAsia="SimSun" w:cs="SimSun"/>
          <w:b/>
          <w:bCs/>
          <w:color w:val="5B9BD5" w:themeColor="accent1"/>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IP Addressing Scheme</w:t>
      </w:r>
      <w:r>
        <w:rPr>
          <w:rStyle w:val="7"/>
          <w:rFonts w:hint="default" w:cs="SimSun"/>
          <w:b/>
          <w:bCs/>
          <w:color w:val="5B9BD5" w:themeColor="accent1"/>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w:t>
      </w:r>
    </w:p>
    <w:p w14:paraId="18135C7E">
      <w:pPr>
        <w:pStyle w:val="6"/>
        <w:keepNext w:val="0"/>
        <w:keepLines w:val="0"/>
        <w:widowControl/>
        <w:suppressLineNumbers w:val="0"/>
      </w:pPr>
      <w:r>
        <w:t>Each department is configured with its own subnet to ensure proper organization and manageability.</w:t>
      </w:r>
    </w:p>
    <w:p w14:paraId="738EC759">
      <w:pPr>
        <w:pStyle w:val="6"/>
        <w:keepNext w:val="0"/>
        <w:keepLines w:val="0"/>
        <w:widowControl/>
        <w:suppressLineNumbers w:val="0"/>
      </w:pPr>
      <w:r>
        <w:rPr>
          <w:rStyle w:val="7"/>
        </w:rPr>
        <w:t>Reception Department</w:t>
      </w:r>
      <w:r>
        <w:t>:</w:t>
      </w:r>
    </w:p>
    <w:p w14:paraId="06C748C6">
      <w:pPr>
        <w:keepNext w:val="0"/>
        <w:keepLines w:val="0"/>
        <w:widowControl/>
        <w:numPr>
          <w:ilvl w:val="1"/>
          <w:numId w:val="1"/>
        </w:numPr>
        <w:suppressLineNumbers w:val="0"/>
        <w:spacing w:before="0" w:beforeAutospacing="1" w:after="0" w:afterAutospacing="1"/>
        <w:ind w:left="1440" w:hanging="360"/>
      </w:pPr>
      <w:r>
        <w:rPr>
          <w:rStyle w:val="7"/>
        </w:rPr>
        <w:t>Subnet</w:t>
      </w:r>
      <w:r>
        <w:t>: 192.168.4.0/24</w:t>
      </w:r>
    </w:p>
    <w:p w14:paraId="2626BF1E">
      <w:pPr>
        <w:keepNext w:val="0"/>
        <w:keepLines w:val="0"/>
        <w:widowControl/>
        <w:numPr>
          <w:ilvl w:val="1"/>
          <w:numId w:val="1"/>
        </w:numPr>
        <w:suppressLineNumbers w:val="0"/>
        <w:spacing w:before="0" w:beforeAutospacing="1" w:after="0" w:afterAutospacing="1"/>
        <w:ind w:left="1440" w:hanging="360"/>
      </w:pPr>
      <w:r>
        <w:rPr>
          <w:rStyle w:val="7"/>
        </w:rPr>
        <w:t>Devices</w:t>
      </w:r>
      <w:r>
        <w:t xml:space="preserve">: </w:t>
      </w:r>
    </w:p>
    <w:p w14:paraId="35E3071A">
      <w:pPr>
        <w:keepNext w:val="0"/>
        <w:keepLines w:val="0"/>
        <w:widowControl/>
        <w:numPr>
          <w:ilvl w:val="2"/>
          <w:numId w:val="1"/>
        </w:numPr>
        <w:suppressLineNumbers w:val="0"/>
        <w:spacing w:before="0" w:beforeAutospacing="1" w:after="0" w:afterAutospacing="1"/>
        <w:ind w:left="2160" w:hanging="360"/>
      </w:pPr>
      <w:r>
        <w:t>PC-Fa0: 192.168.4.11</w:t>
      </w:r>
    </w:p>
    <w:p w14:paraId="3A1FE054">
      <w:pPr>
        <w:keepNext w:val="0"/>
        <w:keepLines w:val="0"/>
        <w:widowControl/>
        <w:numPr>
          <w:ilvl w:val="2"/>
          <w:numId w:val="1"/>
        </w:numPr>
        <w:suppressLineNumbers w:val="0"/>
        <w:spacing w:before="0" w:beforeAutospacing="1" w:after="0" w:afterAutospacing="1"/>
        <w:ind w:left="2160" w:hanging="360"/>
      </w:pPr>
      <w:r>
        <w:t>Laptop-Reception: 192.168.4.12</w:t>
      </w:r>
    </w:p>
    <w:p w14:paraId="2BBDDC4A">
      <w:pPr>
        <w:keepNext w:val="0"/>
        <w:keepLines w:val="0"/>
        <w:widowControl/>
        <w:numPr>
          <w:ilvl w:val="2"/>
          <w:numId w:val="1"/>
        </w:numPr>
        <w:suppressLineNumbers w:val="0"/>
        <w:spacing w:before="0" w:beforeAutospacing="1" w:after="0" w:afterAutospacing="1"/>
        <w:ind w:left="2160" w:hanging="360"/>
      </w:pPr>
      <w:r>
        <w:t>Smartphone-Reception: 192.168.4.14</w:t>
      </w:r>
    </w:p>
    <w:p w14:paraId="12A81DA5">
      <w:pPr>
        <w:keepNext w:val="0"/>
        <w:keepLines w:val="0"/>
        <w:widowControl/>
        <w:numPr>
          <w:ilvl w:val="2"/>
          <w:numId w:val="1"/>
        </w:numPr>
        <w:suppressLineNumbers w:val="0"/>
        <w:spacing w:before="0" w:beforeAutospacing="1" w:after="0" w:afterAutospacing="1"/>
        <w:ind w:left="2160" w:hanging="360"/>
      </w:pPr>
      <w:r>
        <w:t>Printer: 192.168.4.13</w:t>
      </w:r>
    </w:p>
    <w:p w14:paraId="4F0CFD28">
      <w:pPr>
        <w:keepNext w:val="0"/>
        <w:keepLines w:val="0"/>
        <w:widowControl/>
        <w:numPr>
          <w:ilvl w:val="1"/>
          <w:numId w:val="1"/>
        </w:numPr>
        <w:suppressLineNumbers w:val="0"/>
        <w:spacing w:before="0" w:beforeAutospacing="1" w:after="0" w:afterAutospacing="1"/>
        <w:ind w:left="1440" w:hanging="360"/>
      </w:pPr>
      <w:r>
        <w:rPr>
          <w:rStyle w:val="7"/>
        </w:rPr>
        <w:t>Access Point</w:t>
      </w:r>
      <w:r>
        <w:t>: ReoAP (192.168.4.15)</w:t>
      </w:r>
    </w:p>
    <w:p w14:paraId="27F46CCD">
      <w:pPr>
        <w:pStyle w:val="6"/>
        <w:keepNext w:val="0"/>
        <w:keepLines w:val="0"/>
        <w:widowControl/>
        <w:suppressLineNumbers w:val="0"/>
        <w:ind w:left="720"/>
      </w:pPr>
      <w:r>
        <w:rPr>
          <w:rStyle w:val="7"/>
        </w:rPr>
        <w:t>HR Department</w:t>
      </w:r>
      <w:r>
        <w:t>:</w:t>
      </w:r>
    </w:p>
    <w:p w14:paraId="10DE0301">
      <w:pPr>
        <w:keepNext w:val="0"/>
        <w:keepLines w:val="0"/>
        <w:widowControl/>
        <w:numPr>
          <w:ilvl w:val="1"/>
          <w:numId w:val="2"/>
        </w:numPr>
        <w:suppressLineNumbers w:val="0"/>
        <w:tabs>
          <w:tab w:val="left" w:pos="1440"/>
        </w:tabs>
        <w:spacing w:before="0" w:beforeAutospacing="1" w:after="0" w:afterAutospacing="1"/>
        <w:ind w:left="1440" w:hanging="360"/>
      </w:pPr>
      <w:r>
        <w:rPr>
          <w:rStyle w:val="7"/>
        </w:rPr>
        <w:t>Subnet</w:t>
      </w:r>
      <w:r>
        <w:t>: 192.168.2.0/24</w:t>
      </w:r>
    </w:p>
    <w:p w14:paraId="06D07E29">
      <w:pPr>
        <w:keepNext w:val="0"/>
        <w:keepLines w:val="0"/>
        <w:widowControl/>
        <w:numPr>
          <w:ilvl w:val="1"/>
          <w:numId w:val="2"/>
        </w:numPr>
        <w:suppressLineNumbers w:val="0"/>
        <w:tabs>
          <w:tab w:val="left" w:pos="1440"/>
        </w:tabs>
        <w:spacing w:before="0" w:beforeAutospacing="1" w:after="0" w:afterAutospacing="1"/>
        <w:ind w:left="1440" w:hanging="360"/>
      </w:pPr>
      <w:r>
        <w:rPr>
          <w:rStyle w:val="7"/>
        </w:rPr>
        <w:t>Devices</w:t>
      </w:r>
      <w:r>
        <w:t xml:space="preserve">: </w:t>
      </w:r>
    </w:p>
    <w:p w14:paraId="5E119EE2">
      <w:pPr>
        <w:keepNext w:val="0"/>
        <w:keepLines w:val="0"/>
        <w:widowControl/>
        <w:numPr>
          <w:ilvl w:val="2"/>
          <w:numId w:val="2"/>
        </w:numPr>
        <w:suppressLineNumbers w:val="0"/>
        <w:tabs>
          <w:tab w:val="left" w:pos="2160"/>
        </w:tabs>
        <w:spacing w:before="0" w:beforeAutospacing="1" w:after="0" w:afterAutospacing="1"/>
        <w:ind w:left="2160" w:hanging="360"/>
      </w:pPr>
      <w:r>
        <w:t>PC-HR1: 192.168.2.11</w:t>
      </w:r>
    </w:p>
    <w:p w14:paraId="229F9DAF">
      <w:pPr>
        <w:keepNext w:val="0"/>
        <w:keepLines w:val="0"/>
        <w:widowControl/>
        <w:numPr>
          <w:ilvl w:val="2"/>
          <w:numId w:val="2"/>
        </w:numPr>
        <w:suppressLineNumbers w:val="0"/>
        <w:tabs>
          <w:tab w:val="left" w:pos="2160"/>
        </w:tabs>
        <w:spacing w:before="0" w:beforeAutospacing="1" w:after="0" w:afterAutospacing="1"/>
        <w:ind w:left="2160" w:hanging="360"/>
      </w:pPr>
      <w:r>
        <w:t>PC-HR2: 192.168.2.12</w:t>
      </w:r>
    </w:p>
    <w:p w14:paraId="73C67770">
      <w:pPr>
        <w:keepNext w:val="0"/>
        <w:keepLines w:val="0"/>
        <w:widowControl/>
        <w:numPr>
          <w:ilvl w:val="2"/>
          <w:numId w:val="2"/>
        </w:numPr>
        <w:suppressLineNumbers w:val="0"/>
        <w:tabs>
          <w:tab w:val="left" w:pos="2160"/>
        </w:tabs>
        <w:spacing w:before="0" w:beforeAutospacing="1" w:after="0" w:afterAutospacing="1"/>
        <w:ind w:left="2160" w:hanging="360"/>
      </w:pPr>
      <w:r>
        <w:t>HR Printer: 192.168.2.10</w:t>
      </w:r>
    </w:p>
    <w:p w14:paraId="3BCDD445">
      <w:pPr>
        <w:keepNext w:val="0"/>
        <w:keepLines w:val="0"/>
        <w:widowControl/>
        <w:numPr>
          <w:ilvl w:val="2"/>
          <w:numId w:val="2"/>
        </w:numPr>
        <w:suppressLineNumbers w:val="0"/>
        <w:tabs>
          <w:tab w:val="left" w:pos="2160"/>
        </w:tabs>
        <w:spacing w:before="0" w:beforeAutospacing="1" w:after="0" w:afterAutospacing="1"/>
        <w:ind w:left="2160" w:hanging="360"/>
      </w:pPr>
      <w:r>
        <w:t>HR Tablet: 192.168.2.14</w:t>
      </w:r>
    </w:p>
    <w:p w14:paraId="7CA728A5">
      <w:pPr>
        <w:keepNext w:val="0"/>
        <w:keepLines w:val="0"/>
        <w:widowControl/>
        <w:numPr>
          <w:ilvl w:val="2"/>
          <w:numId w:val="2"/>
        </w:numPr>
        <w:suppressLineNumbers w:val="0"/>
        <w:tabs>
          <w:tab w:val="left" w:pos="2160"/>
        </w:tabs>
        <w:spacing w:before="0" w:beforeAutospacing="1" w:after="0" w:afterAutospacing="1"/>
        <w:ind w:left="2160" w:hanging="360"/>
      </w:pPr>
      <w:r>
        <w:t>HR Smartphone: 192.168.2.15</w:t>
      </w:r>
    </w:p>
    <w:p w14:paraId="417B8A49">
      <w:pPr>
        <w:keepNext w:val="0"/>
        <w:keepLines w:val="0"/>
        <w:widowControl/>
        <w:numPr>
          <w:ilvl w:val="1"/>
          <w:numId w:val="2"/>
        </w:numPr>
        <w:suppressLineNumbers w:val="0"/>
        <w:tabs>
          <w:tab w:val="left" w:pos="1440"/>
        </w:tabs>
        <w:spacing w:before="0" w:beforeAutospacing="1" w:after="0" w:afterAutospacing="1"/>
        <w:ind w:left="1440" w:hanging="360"/>
      </w:pPr>
      <w:r>
        <w:rPr>
          <w:rStyle w:val="7"/>
        </w:rPr>
        <w:t>Access Point</w:t>
      </w:r>
      <w:r>
        <w:t>: HR-AP (192.168.2.16)</w:t>
      </w:r>
    </w:p>
    <w:p w14:paraId="6A65B424">
      <w:pPr>
        <w:pStyle w:val="6"/>
        <w:keepNext w:val="0"/>
        <w:keepLines w:val="0"/>
        <w:widowControl/>
        <w:suppressLineNumbers w:val="0"/>
        <w:ind w:left="720"/>
      </w:pPr>
      <w:r>
        <w:rPr>
          <w:rStyle w:val="7"/>
        </w:rPr>
        <w:t>Finance Department</w:t>
      </w:r>
      <w:r>
        <w:t>:</w:t>
      </w:r>
    </w:p>
    <w:p w14:paraId="097F5D69">
      <w:pPr>
        <w:keepNext w:val="0"/>
        <w:keepLines w:val="0"/>
        <w:widowControl/>
        <w:numPr>
          <w:ilvl w:val="1"/>
          <w:numId w:val="3"/>
        </w:numPr>
        <w:suppressLineNumbers w:val="0"/>
        <w:tabs>
          <w:tab w:val="left" w:pos="1440"/>
        </w:tabs>
        <w:spacing w:before="0" w:beforeAutospacing="1" w:after="0" w:afterAutospacing="1"/>
        <w:ind w:left="1440" w:hanging="360"/>
      </w:pPr>
      <w:r>
        <w:rPr>
          <w:rStyle w:val="7"/>
        </w:rPr>
        <w:t>Subnet</w:t>
      </w:r>
      <w:r>
        <w:t>: 192.168.1.0/24</w:t>
      </w:r>
    </w:p>
    <w:p w14:paraId="64999EBF">
      <w:pPr>
        <w:keepNext w:val="0"/>
        <w:keepLines w:val="0"/>
        <w:widowControl/>
        <w:numPr>
          <w:ilvl w:val="1"/>
          <w:numId w:val="3"/>
        </w:numPr>
        <w:suppressLineNumbers w:val="0"/>
        <w:tabs>
          <w:tab w:val="left" w:pos="1440"/>
        </w:tabs>
        <w:spacing w:before="0" w:beforeAutospacing="1" w:after="0" w:afterAutospacing="1"/>
        <w:ind w:left="1440" w:hanging="360"/>
      </w:pPr>
      <w:r>
        <w:rPr>
          <w:rStyle w:val="7"/>
        </w:rPr>
        <w:t>Devices</w:t>
      </w:r>
      <w:r>
        <w:t xml:space="preserve">: </w:t>
      </w:r>
    </w:p>
    <w:p w14:paraId="40BF015A">
      <w:pPr>
        <w:keepNext w:val="0"/>
        <w:keepLines w:val="0"/>
        <w:widowControl/>
        <w:numPr>
          <w:ilvl w:val="2"/>
          <w:numId w:val="3"/>
        </w:numPr>
        <w:suppressLineNumbers w:val="0"/>
        <w:tabs>
          <w:tab w:val="left" w:pos="2160"/>
        </w:tabs>
        <w:spacing w:before="0" w:beforeAutospacing="1" w:after="0" w:afterAutospacing="1"/>
        <w:ind w:left="2160" w:hanging="360"/>
      </w:pPr>
      <w:r>
        <w:t>PC-Fin1: 192.168.1.11</w:t>
      </w:r>
    </w:p>
    <w:p w14:paraId="0C9B7061">
      <w:pPr>
        <w:keepNext w:val="0"/>
        <w:keepLines w:val="0"/>
        <w:widowControl/>
        <w:numPr>
          <w:ilvl w:val="2"/>
          <w:numId w:val="3"/>
        </w:numPr>
        <w:suppressLineNumbers w:val="0"/>
        <w:tabs>
          <w:tab w:val="left" w:pos="2160"/>
        </w:tabs>
        <w:spacing w:before="0" w:beforeAutospacing="1" w:after="0" w:afterAutospacing="1"/>
        <w:ind w:left="2160" w:hanging="360"/>
      </w:pPr>
      <w:r>
        <w:t>PC-Fin2: 192.168.1.12</w:t>
      </w:r>
    </w:p>
    <w:p w14:paraId="5A112E6E">
      <w:pPr>
        <w:keepNext w:val="0"/>
        <w:keepLines w:val="0"/>
        <w:widowControl/>
        <w:numPr>
          <w:ilvl w:val="2"/>
          <w:numId w:val="3"/>
        </w:numPr>
        <w:suppressLineNumbers w:val="0"/>
        <w:tabs>
          <w:tab w:val="left" w:pos="2160"/>
        </w:tabs>
        <w:spacing w:before="0" w:beforeAutospacing="1" w:after="0" w:afterAutospacing="1"/>
        <w:ind w:left="2160" w:hanging="360"/>
      </w:pPr>
      <w:r>
        <w:t>Fin Printer: 192.168.1.13</w:t>
      </w:r>
    </w:p>
    <w:p w14:paraId="6545CEF9">
      <w:pPr>
        <w:keepNext w:val="0"/>
        <w:keepLines w:val="0"/>
        <w:widowControl/>
        <w:numPr>
          <w:ilvl w:val="2"/>
          <w:numId w:val="3"/>
        </w:numPr>
        <w:suppressLineNumbers w:val="0"/>
        <w:tabs>
          <w:tab w:val="left" w:pos="2160"/>
        </w:tabs>
        <w:spacing w:before="0" w:beforeAutospacing="1" w:after="0" w:afterAutospacing="1"/>
        <w:ind w:left="2160" w:hanging="360"/>
      </w:pPr>
      <w:r>
        <w:t>Laptop-Fin: 192.168.1.14</w:t>
      </w:r>
    </w:p>
    <w:p w14:paraId="4B125BF5">
      <w:pPr>
        <w:keepNext w:val="0"/>
        <w:keepLines w:val="0"/>
        <w:widowControl/>
        <w:numPr>
          <w:ilvl w:val="2"/>
          <w:numId w:val="3"/>
        </w:numPr>
        <w:suppressLineNumbers w:val="0"/>
        <w:tabs>
          <w:tab w:val="left" w:pos="2160"/>
        </w:tabs>
        <w:spacing w:before="0" w:beforeAutospacing="1" w:after="0" w:afterAutospacing="1"/>
        <w:ind w:left="2160" w:hanging="360"/>
      </w:pPr>
      <w:r>
        <w:t>Smartphone-Fin: 192.168.1.15</w:t>
      </w:r>
    </w:p>
    <w:p w14:paraId="7D587972">
      <w:pPr>
        <w:keepNext w:val="0"/>
        <w:keepLines w:val="0"/>
        <w:widowControl/>
        <w:numPr>
          <w:ilvl w:val="1"/>
          <w:numId w:val="3"/>
        </w:numPr>
        <w:suppressLineNumbers w:val="0"/>
        <w:tabs>
          <w:tab w:val="left" w:pos="1440"/>
        </w:tabs>
        <w:spacing w:before="0" w:beforeAutospacing="1" w:after="0" w:afterAutospacing="1"/>
        <w:ind w:left="1440" w:hanging="360"/>
      </w:pPr>
      <w:r>
        <w:rPr>
          <w:rStyle w:val="7"/>
        </w:rPr>
        <w:t>Access Point</w:t>
      </w:r>
      <w:r>
        <w:t>: FinAP (192.168.1.16)</w:t>
      </w:r>
    </w:p>
    <w:p w14:paraId="431BF377">
      <w:pPr>
        <w:pStyle w:val="6"/>
        <w:keepNext w:val="0"/>
        <w:keepLines w:val="0"/>
        <w:widowControl/>
        <w:suppressLineNumbers w:val="0"/>
        <w:ind w:left="720"/>
      </w:pPr>
      <w:r>
        <w:rPr>
          <w:rStyle w:val="7"/>
        </w:rPr>
        <w:t>Marketing Department</w:t>
      </w:r>
      <w:r>
        <w:t>:</w:t>
      </w:r>
    </w:p>
    <w:p w14:paraId="55AF3AFB">
      <w:pPr>
        <w:keepNext w:val="0"/>
        <w:keepLines w:val="0"/>
        <w:widowControl/>
        <w:numPr>
          <w:ilvl w:val="1"/>
          <w:numId w:val="4"/>
        </w:numPr>
        <w:suppressLineNumbers w:val="0"/>
        <w:tabs>
          <w:tab w:val="left" w:pos="1440"/>
        </w:tabs>
        <w:spacing w:before="0" w:beforeAutospacing="1" w:after="0" w:afterAutospacing="1"/>
        <w:ind w:left="1440" w:hanging="360"/>
      </w:pPr>
      <w:r>
        <w:rPr>
          <w:rStyle w:val="7"/>
        </w:rPr>
        <w:t>Subnet</w:t>
      </w:r>
      <w:r>
        <w:t>: 192.168.3.0/24</w:t>
      </w:r>
    </w:p>
    <w:p w14:paraId="1FB80DB3">
      <w:pPr>
        <w:keepNext w:val="0"/>
        <w:keepLines w:val="0"/>
        <w:widowControl/>
        <w:numPr>
          <w:ilvl w:val="1"/>
          <w:numId w:val="4"/>
        </w:numPr>
        <w:suppressLineNumbers w:val="0"/>
        <w:tabs>
          <w:tab w:val="left" w:pos="1440"/>
        </w:tabs>
        <w:spacing w:before="0" w:beforeAutospacing="1" w:after="0" w:afterAutospacing="1"/>
        <w:ind w:left="1440" w:hanging="360"/>
      </w:pPr>
      <w:r>
        <w:rPr>
          <w:rStyle w:val="7"/>
        </w:rPr>
        <w:t>Devices</w:t>
      </w:r>
      <w:r>
        <w:t xml:space="preserve">: </w:t>
      </w:r>
    </w:p>
    <w:p w14:paraId="33315098">
      <w:pPr>
        <w:keepNext w:val="0"/>
        <w:keepLines w:val="0"/>
        <w:widowControl/>
        <w:numPr>
          <w:ilvl w:val="2"/>
          <w:numId w:val="4"/>
        </w:numPr>
        <w:suppressLineNumbers w:val="0"/>
        <w:tabs>
          <w:tab w:val="left" w:pos="2160"/>
        </w:tabs>
        <w:spacing w:before="0" w:beforeAutospacing="1" w:after="0" w:afterAutospacing="1"/>
        <w:ind w:left="2160" w:hanging="360"/>
      </w:pPr>
      <w:r>
        <w:t>PC-Muser1: 192.168.3.10</w:t>
      </w:r>
    </w:p>
    <w:p w14:paraId="5ADF5BDC">
      <w:pPr>
        <w:keepNext w:val="0"/>
        <w:keepLines w:val="0"/>
        <w:widowControl/>
        <w:numPr>
          <w:ilvl w:val="2"/>
          <w:numId w:val="4"/>
        </w:numPr>
        <w:suppressLineNumbers w:val="0"/>
        <w:tabs>
          <w:tab w:val="left" w:pos="2160"/>
        </w:tabs>
        <w:spacing w:before="0" w:beforeAutospacing="1" w:after="0" w:afterAutospacing="1"/>
        <w:ind w:left="2160" w:hanging="360"/>
      </w:pPr>
      <w:r>
        <w:t>PC-Muser2: 192.168.3.11</w:t>
      </w:r>
    </w:p>
    <w:p w14:paraId="2B2B8B4E">
      <w:pPr>
        <w:keepNext w:val="0"/>
        <w:keepLines w:val="0"/>
        <w:widowControl/>
        <w:numPr>
          <w:ilvl w:val="2"/>
          <w:numId w:val="4"/>
        </w:numPr>
        <w:suppressLineNumbers w:val="0"/>
        <w:tabs>
          <w:tab w:val="left" w:pos="2160"/>
        </w:tabs>
        <w:spacing w:before="0" w:beforeAutospacing="1" w:after="0" w:afterAutospacing="1"/>
        <w:ind w:left="2160" w:hanging="360"/>
      </w:pPr>
      <w:r>
        <w:t>Marketing Printer: 192.168.3.12</w:t>
      </w:r>
    </w:p>
    <w:p w14:paraId="07A14A06">
      <w:pPr>
        <w:keepNext w:val="0"/>
        <w:keepLines w:val="0"/>
        <w:widowControl/>
        <w:numPr>
          <w:ilvl w:val="2"/>
          <w:numId w:val="4"/>
        </w:numPr>
        <w:suppressLineNumbers w:val="0"/>
        <w:tabs>
          <w:tab w:val="left" w:pos="2160"/>
        </w:tabs>
        <w:spacing w:before="0" w:beforeAutospacing="1" w:after="0" w:afterAutospacing="1"/>
        <w:ind w:left="2160" w:hanging="360"/>
      </w:pPr>
      <w:r>
        <w:t>Marketing Laptop: 192.168.3.16</w:t>
      </w:r>
    </w:p>
    <w:p w14:paraId="579B2337">
      <w:pPr>
        <w:keepNext w:val="0"/>
        <w:keepLines w:val="0"/>
        <w:widowControl/>
        <w:numPr>
          <w:ilvl w:val="2"/>
          <w:numId w:val="4"/>
        </w:numPr>
        <w:suppressLineNumbers w:val="0"/>
        <w:tabs>
          <w:tab w:val="left" w:pos="2160"/>
        </w:tabs>
        <w:spacing w:before="0" w:beforeAutospacing="1" w:after="0" w:afterAutospacing="1"/>
        <w:ind w:left="2160" w:hanging="360"/>
      </w:pPr>
      <w:r>
        <w:t>Marketing Smartphone: 192.168.3.14</w:t>
      </w:r>
    </w:p>
    <w:p w14:paraId="4B4FF322">
      <w:pPr>
        <w:keepNext w:val="0"/>
        <w:keepLines w:val="0"/>
        <w:widowControl/>
        <w:numPr>
          <w:ilvl w:val="1"/>
          <w:numId w:val="4"/>
        </w:numPr>
        <w:suppressLineNumbers w:val="0"/>
        <w:tabs>
          <w:tab w:val="left" w:pos="1440"/>
        </w:tabs>
        <w:spacing w:before="0" w:beforeAutospacing="1" w:after="0" w:afterAutospacing="1"/>
        <w:ind w:left="1440" w:hanging="360"/>
      </w:pPr>
      <w:r>
        <w:rPr>
          <w:rStyle w:val="7"/>
        </w:rPr>
        <w:t>Access Point</w:t>
      </w:r>
      <w:r>
        <w:t>: MK-AP (192.168.3.17)</w:t>
      </w:r>
    </w:p>
    <w:p w14:paraId="1F425FD6">
      <w:pPr>
        <w:pStyle w:val="6"/>
        <w:keepNext w:val="0"/>
        <w:keepLines w:val="0"/>
        <w:widowControl/>
        <w:suppressLineNumbers w:val="0"/>
        <w:ind w:left="720"/>
      </w:pPr>
      <w:r>
        <w:rPr>
          <w:rStyle w:val="7"/>
        </w:rPr>
        <w:t>DNS and Email Server</w:t>
      </w:r>
      <w:r>
        <w:t>:</w:t>
      </w:r>
    </w:p>
    <w:p w14:paraId="60BECB10">
      <w:pPr>
        <w:keepNext w:val="0"/>
        <w:keepLines w:val="0"/>
        <w:widowControl/>
        <w:numPr>
          <w:ilvl w:val="1"/>
          <w:numId w:val="5"/>
        </w:numPr>
        <w:suppressLineNumbers w:val="0"/>
        <w:tabs>
          <w:tab w:val="left" w:pos="1440"/>
        </w:tabs>
        <w:spacing w:before="0" w:beforeAutospacing="1" w:after="0" w:afterAutospacing="1"/>
        <w:ind w:left="1440" w:hanging="360"/>
      </w:pPr>
      <w:r>
        <w:rPr>
          <w:rStyle w:val="7"/>
        </w:rPr>
        <w:t>DNS Server</w:t>
      </w:r>
      <w:r>
        <w:t>: 192.168.1.5</w:t>
      </w:r>
    </w:p>
    <w:p w14:paraId="1D56D639">
      <w:pPr>
        <w:keepNext w:val="0"/>
        <w:keepLines w:val="0"/>
        <w:widowControl/>
        <w:numPr>
          <w:ilvl w:val="1"/>
          <w:numId w:val="5"/>
        </w:numPr>
        <w:suppressLineNumbers w:val="0"/>
        <w:tabs>
          <w:tab w:val="left" w:pos="1440"/>
        </w:tabs>
        <w:spacing w:before="0" w:beforeAutospacing="1" w:after="0" w:afterAutospacing="1"/>
        <w:ind w:left="1440" w:hanging="360"/>
      </w:pPr>
      <w:r>
        <w:rPr>
          <w:rStyle w:val="7"/>
        </w:rPr>
        <w:t>Email Server</w:t>
      </w:r>
      <w:r>
        <w:t>: 192.168.1.6</w:t>
      </w:r>
    </w:p>
    <w:p w14:paraId="7964CFA4">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734E91DA">
      <w:pPr>
        <w:pStyle w:val="2"/>
        <w:keepNext w:val="0"/>
        <w:keepLines w:val="0"/>
        <w:widowControl/>
        <w:suppressLineNumbers w:val="0"/>
        <w:rPr>
          <w:rFonts w:hint="default"/>
          <w:color w:val="5B9BD5" w:themeColor="accent1"/>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Style w:val="7"/>
          <w:b/>
          <w:bCs/>
          <w:color w:val="5B9BD5" w:themeColor="accent1"/>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Network Connectivity</w:t>
      </w:r>
      <w:r>
        <w:rPr>
          <w:rStyle w:val="7"/>
          <w:rFonts w:hint="default"/>
          <w:b/>
          <w:bCs/>
          <w:color w:val="5B9BD5" w:themeColor="accent1"/>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w:t>
      </w:r>
    </w:p>
    <w:p w14:paraId="43DFD1DB">
      <w:pPr>
        <w:pStyle w:val="6"/>
        <w:keepNext w:val="0"/>
        <w:keepLines w:val="0"/>
        <w:widowControl/>
        <w:suppressLineNumbers w:val="0"/>
        <w:ind w:left="720"/>
      </w:pPr>
      <w:r>
        <w:rPr>
          <w:rStyle w:val="7"/>
        </w:rPr>
        <w:t>Switches</w:t>
      </w:r>
      <w:r>
        <w:t>:</w:t>
      </w:r>
    </w:p>
    <w:p w14:paraId="00FB368F">
      <w:pPr>
        <w:keepNext w:val="0"/>
        <w:keepLines w:val="0"/>
        <w:widowControl/>
        <w:numPr>
          <w:ilvl w:val="1"/>
          <w:numId w:val="6"/>
        </w:numPr>
        <w:suppressLineNumbers w:val="0"/>
        <w:tabs>
          <w:tab w:val="left" w:pos="1440"/>
        </w:tabs>
        <w:spacing w:before="0" w:beforeAutospacing="1" w:after="0" w:afterAutospacing="1"/>
        <w:ind w:left="1440" w:hanging="360"/>
      </w:pPr>
      <w:r>
        <w:t>Each department has its own switch to connect all wired devices such as PCs and printers.</w:t>
      </w:r>
    </w:p>
    <w:p w14:paraId="5B7F9664">
      <w:pPr>
        <w:keepNext w:val="0"/>
        <w:keepLines w:val="0"/>
        <w:widowControl/>
        <w:numPr>
          <w:ilvl w:val="1"/>
          <w:numId w:val="6"/>
        </w:numPr>
        <w:suppressLineNumbers w:val="0"/>
        <w:tabs>
          <w:tab w:val="left" w:pos="1440"/>
        </w:tabs>
        <w:spacing w:before="0" w:beforeAutospacing="1" w:after="0" w:afterAutospacing="1"/>
        <w:ind w:left="1440" w:hanging="360"/>
      </w:pPr>
      <w:r>
        <w:t>VLANs can be implemented to logically segment traffic within departments.</w:t>
      </w:r>
    </w:p>
    <w:p w14:paraId="4DC64A22">
      <w:pPr>
        <w:pStyle w:val="6"/>
        <w:keepNext w:val="0"/>
        <w:keepLines w:val="0"/>
        <w:widowControl/>
        <w:suppressLineNumbers w:val="0"/>
        <w:ind w:left="720"/>
      </w:pPr>
      <w:r>
        <w:rPr>
          <w:rStyle w:val="7"/>
        </w:rPr>
        <w:t>Routers</w:t>
      </w:r>
      <w:r>
        <w:t>:</w:t>
      </w:r>
    </w:p>
    <w:p w14:paraId="620AAB52">
      <w:pPr>
        <w:keepNext w:val="0"/>
        <w:keepLines w:val="0"/>
        <w:widowControl/>
        <w:numPr>
          <w:ilvl w:val="1"/>
          <w:numId w:val="7"/>
        </w:numPr>
        <w:suppressLineNumbers w:val="0"/>
        <w:tabs>
          <w:tab w:val="left" w:pos="1440"/>
        </w:tabs>
        <w:spacing w:before="0" w:beforeAutospacing="1" w:after="0" w:afterAutospacing="1"/>
        <w:ind w:left="1440" w:hanging="360"/>
      </w:pPr>
      <w:r>
        <w:t>Three routers (Router1, Router2, and Router3) interconnect all the departmental subnets.</w:t>
      </w:r>
    </w:p>
    <w:p w14:paraId="68E45D38">
      <w:pPr>
        <w:keepNext w:val="0"/>
        <w:keepLines w:val="0"/>
        <w:widowControl/>
        <w:numPr>
          <w:ilvl w:val="1"/>
          <w:numId w:val="7"/>
        </w:numPr>
        <w:suppressLineNumbers w:val="0"/>
        <w:tabs>
          <w:tab w:val="left" w:pos="1440"/>
        </w:tabs>
        <w:spacing w:before="0" w:beforeAutospacing="1" w:after="0" w:afterAutospacing="1"/>
        <w:ind w:left="1440" w:hanging="360"/>
      </w:pPr>
      <w:r>
        <w:t>They facilitate inter-department communication and manage routing between subnets.</w:t>
      </w:r>
    </w:p>
    <w:p w14:paraId="7010F271">
      <w:pPr>
        <w:keepNext w:val="0"/>
        <w:keepLines w:val="0"/>
        <w:widowControl/>
        <w:numPr>
          <w:ilvl w:val="1"/>
          <w:numId w:val="7"/>
        </w:numPr>
        <w:suppressLineNumbers w:val="0"/>
        <w:tabs>
          <w:tab w:val="left" w:pos="1440"/>
        </w:tabs>
        <w:spacing w:before="0" w:beforeAutospacing="1" w:after="0" w:afterAutospacing="1"/>
        <w:ind w:left="1440" w:hanging="360"/>
      </w:pPr>
      <w:r>
        <w:t>Static or dynamic routing protocols (e.g., RIP, OSPF) are configured for effective data transfer.</w:t>
      </w:r>
    </w:p>
    <w:p w14:paraId="1F45B4B2">
      <w:pPr>
        <w:pStyle w:val="6"/>
        <w:keepNext w:val="0"/>
        <w:keepLines w:val="0"/>
        <w:widowControl/>
        <w:suppressLineNumbers w:val="0"/>
        <w:ind w:left="720"/>
      </w:pPr>
      <w:r>
        <w:rPr>
          <w:rStyle w:val="7"/>
        </w:rPr>
        <w:t>Access Points</w:t>
      </w:r>
      <w:r>
        <w:t>:</w:t>
      </w:r>
    </w:p>
    <w:p w14:paraId="29E13734">
      <w:pPr>
        <w:keepNext w:val="0"/>
        <w:keepLines w:val="0"/>
        <w:widowControl/>
        <w:numPr>
          <w:ilvl w:val="1"/>
          <w:numId w:val="8"/>
        </w:numPr>
        <w:suppressLineNumbers w:val="0"/>
        <w:tabs>
          <w:tab w:val="left" w:pos="1440"/>
        </w:tabs>
        <w:spacing w:before="0" w:beforeAutospacing="1" w:after="0" w:afterAutospacing="1"/>
        <w:ind w:left="1440" w:hanging="360"/>
      </w:pPr>
      <w:r>
        <w:t>Used in each department to provide wireless connectivity to devices like smartphones, tablets, and laptops.</w:t>
      </w:r>
    </w:p>
    <w:p w14:paraId="637EB370">
      <w:pPr>
        <w:keepNext w:val="0"/>
        <w:keepLines w:val="0"/>
        <w:widowControl/>
        <w:numPr>
          <w:ilvl w:val="1"/>
          <w:numId w:val="8"/>
        </w:numPr>
        <w:suppressLineNumbers w:val="0"/>
        <w:tabs>
          <w:tab w:val="left" w:pos="1440"/>
        </w:tabs>
        <w:spacing w:before="0" w:beforeAutospacing="1" w:after="0" w:afterAutospacing="1"/>
        <w:ind w:left="1440" w:hanging="360"/>
      </w:pPr>
      <w:r>
        <w:t>Example: Reception’s smartphone connects to the ReoAP to access the network.</w:t>
      </w:r>
    </w:p>
    <w:p w14:paraId="30152170">
      <w:pPr>
        <w:pStyle w:val="6"/>
        <w:keepNext w:val="0"/>
        <w:keepLines w:val="0"/>
        <w:widowControl/>
        <w:suppressLineNumbers w:val="0"/>
        <w:ind w:left="720"/>
      </w:pPr>
      <w:r>
        <w:rPr>
          <w:rStyle w:val="7"/>
        </w:rPr>
        <w:t>Server Connectivity</w:t>
      </w:r>
      <w:r>
        <w:t>:</w:t>
      </w:r>
    </w:p>
    <w:p w14:paraId="38002BB7">
      <w:pPr>
        <w:keepNext w:val="0"/>
        <w:keepLines w:val="0"/>
        <w:widowControl/>
        <w:numPr>
          <w:ilvl w:val="1"/>
          <w:numId w:val="9"/>
        </w:numPr>
        <w:suppressLineNumbers w:val="0"/>
        <w:tabs>
          <w:tab w:val="left" w:pos="1440"/>
        </w:tabs>
        <w:spacing w:before="0" w:beforeAutospacing="1" w:after="0" w:afterAutospacing="1"/>
        <w:ind w:left="1440" w:hanging="360"/>
      </w:pPr>
      <w:r>
        <w:t>All departments access the DNS and email servers through the routers.</w:t>
      </w:r>
    </w:p>
    <w:p w14:paraId="606A3682">
      <w:pPr>
        <w:keepNext w:val="0"/>
        <w:keepLines w:val="0"/>
        <w:widowControl/>
        <w:numPr>
          <w:ilvl w:val="1"/>
          <w:numId w:val="9"/>
        </w:numPr>
        <w:suppressLineNumbers w:val="0"/>
        <w:tabs>
          <w:tab w:val="left" w:pos="1440"/>
        </w:tabs>
        <w:spacing w:before="0" w:beforeAutospacing="1" w:after="0" w:afterAutospacing="1"/>
        <w:ind w:left="1440" w:hanging="360"/>
      </w:pPr>
      <w:r>
        <w:t>The DNS server resolves domain names to IP addresses, while the email server handles organizational email communication.</w:t>
      </w:r>
    </w:p>
    <w:p w14:paraId="1C9BAD2D">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50D059D9">
      <w:pPr>
        <w:pStyle w:val="2"/>
        <w:keepNext w:val="0"/>
        <w:keepLines w:val="0"/>
        <w:widowControl/>
        <w:suppressLineNumbers w:val="0"/>
        <w:rPr>
          <w:rFonts w:hint="default"/>
          <w:color w:val="5B9BD5" w:themeColor="accent1"/>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Style w:val="7"/>
          <w:b/>
          <w:bCs/>
          <w:color w:val="5B9BD5" w:themeColor="accent1"/>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Functionalities of Network Components</w:t>
      </w:r>
      <w:r>
        <w:rPr>
          <w:rStyle w:val="7"/>
          <w:rFonts w:hint="default"/>
          <w:b/>
          <w:bCs/>
          <w:color w:val="5B9BD5" w:themeColor="accent1"/>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w:t>
      </w:r>
    </w:p>
    <w:p w14:paraId="0E4756C5">
      <w:pPr>
        <w:pStyle w:val="3"/>
        <w:keepNext w:val="0"/>
        <w:keepLines w:val="0"/>
        <w:widowControl/>
        <w:suppressLineNumbers w:val="0"/>
      </w:pPr>
      <w:r>
        <w:rPr>
          <w:rStyle w:val="7"/>
          <w:b/>
          <w:bCs/>
        </w:rPr>
        <w:t>1. Routers</w:t>
      </w:r>
    </w:p>
    <w:p w14:paraId="6AA4D766">
      <w:pPr>
        <w:keepNext w:val="0"/>
        <w:keepLines w:val="0"/>
        <w:widowControl/>
        <w:numPr>
          <w:ilvl w:val="0"/>
          <w:numId w:val="10"/>
        </w:numPr>
        <w:suppressLineNumbers w:val="0"/>
        <w:spacing w:before="0" w:beforeAutospacing="1" w:after="0" w:afterAutospacing="1"/>
        <w:ind w:left="720" w:hanging="360"/>
      </w:pPr>
      <w:r>
        <w:t>Connect multiple departments by routing data packets between different subnets.</w:t>
      </w:r>
    </w:p>
    <w:p w14:paraId="4749B584">
      <w:pPr>
        <w:keepNext w:val="0"/>
        <w:keepLines w:val="0"/>
        <w:widowControl/>
        <w:numPr>
          <w:ilvl w:val="0"/>
          <w:numId w:val="10"/>
        </w:numPr>
        <w:suppressLineNumbers w:val="0"/>
        <w:spacing w:before="0" w:beforeAutospacing="1" w:after="0" w:afterAutospacing="1"/>
        <w:ind w:left="720" w:hanging="360"/>
      </w:pPr>
      <w:r>
        <w:t>Example: HR PCs can communicate with Finance PCs through the routers.</w:t>
      </w:r>
    </w:p>
    <w:p w14:paraId="1A77B4CA">
      <w:pPr>
        <w:pStyle w:val="3"/>
        <w:keepNext w:val="0"/>
        <w:keepLines w:val="0"/>
        <w:widowControl/>
        <w:suppressLineNumbers w:val="0"/>
      </w:pPr>
      <w:r>
        <w:rPr>
          <w:rStyle w:val="7"/>
          <w:b/>
          <w:bCs/>
        </w:rPr>
        <w:t>2. Switches</w:t>
      </w:r>
    </w:p>
    <w:p w14:paraId="0CB267FC">
      <w:pPr>
        <w:keepNext w:val="0"/>
        <w:keepLines w:val="0"/>
        <w:widowControl/>
        <w:numPr>
          <w:ilvl w:val="0"/>
          <w:numId w:val="11"/>
        </w:numPr>
        <w:suppressLineNumbers w:val="0"/>
        <w:spacing w:before="0" w:beforeAutospacing="1" w:after="0" w:afterAutospacing="1"/>
        <w:ind w:left="720" w:hanging="360"/>
      </w:pPr>
      <w:r>
        <w:t>Provide connectivity within departments by connecting PCs, printers, and access points.</w:t>
      </w:r>
    </w:p>
    <w:p w14:paraId="1DCE03EE">
      <w:pPr>
        <w:keepNext w:val="0"/>
        <w:keepLines w:val="0"/>
        <w:widowControl/>
        <w:numPr>
          <w:ilvl w:val="0"/>
          <w:numId w:val="11"/>
        </w:numPr>
        <w:suppressLineNumbers w:val="0"/>
        <w:spacing w:before="0" w:beforeAutospacing="1" w:after="0" w:afterAutospacing="1"/>
        <w:ind w:left="720" w:hanging="360"/>
      </w:pPr>
      <w:r>
        <w:t>Ensure efficient local communication through Layer 2 data forwarding.</w:t>
      </w:r>
    </w:p>
    <w:p w14:paraId="65393976">
      <w:pPr>
        <w:pStyle w:val="3"/>
        <w:keepNext w:val="0"/>
        <w:keepLines w:val="0"/>
        <w:widowControl/>
        <w:suppressLineNumbers w:val="0"/>
      </w:pPr>
      <w:r>
        <w:rPr>
          <w:rStyle w:val="7"/>
          <w:b/>
          <w:bCs/>
        </w:rPr>
        <w:t>3. Access Points</w:t>
      </w:r>
    </w:p>
    <w:p w14:paraId="31EF704F">
      <w:pPr>
        <w:keepNext w:val="0"/>
        <w:keepLines w:val="0"/>
        <w:widowControl/>
        <w:numPr>
          <w:ilvl w:val="0"/>
          <w:numId w:val="12"/>
        </w:numPr>
        <w:suppressLineNumbers w:val="0"/>
        <w:spacing w:before="0" w:beforeAutospacing="1" w:after="0" w:afterAutospacing="1"/>
        <w:ind w:left="720" w:hanging="360"/>
      </w:pPr>
      <w:r>
        <w:t>Extend network access to wireless devices within the department.</w:t>
      </w:r>
    </w:p>
    <w:p w14:paraId="29A6A8AD">
      <w:pPr>
        <w:keepNext w:val="0"/>
        <w:keepLines w:val="0"/>
        <w:widowControl/>
        <w:numPr>
          <w:ilvl w:val="0"/>
          <w:numId w:val="12"/>
        </w:numPr>
        <w:suppressLineNumbers w:val="0"/>
        <w:spacing w:before="0" w:beforeAutospacing="1" w:after="0" w:afterAutospacing="1"/>
        <w:ind w:left="720" w:hanging="360"/>
      </w:pPr>
      <w:r>
        <w:t>Provide mobility and flexibility for devices like laptops and smartphones.</w:t>
      </w:r>
    </w:p>
    <w:p w14:paraId="56B85FC2">
      <w:pPr>
        <w:pStyle w:val="3"/>
        <w:keepNext w:val="0"/>
        <w:keepLines w:val="0"/>
        <w:widowControl/>
        <w:suppressLineNumbers w:val="0"/>
      </w:pPr>
      <w:r>
        <w:rPr>
          <w:rStyle w:val="7"/>
          <w:b/>
          <w:bCs/>
        </w:rPr>
        <w:t>4. DNS Server</w:t>
      </w:r>
    </w:p>
    <w:p w14:paraId="44FDE9E3">
      <w:pPr>
        <w:keepNext w:val="0"/>
        <w:keepLines w:val="0"/>
        <w:widowControl/>
        <w:numPr>
          <w:ilvl w:val="0"/>
          <w:numId w:val="13"/>
        </w:numPr>
        <w:suppressLineNumbers w:val="0"/>
        <w:spacing w:before="0" w:beforeAutospacing="1" w:after="0" w:afterAutospacing="1"/>
        <w:ind w:left="720" w:hanging="360"/>
      </w:pPr>
      <w:r>
        <w:t>Resolves domain names to IP addresses to facilitate resource access.</w:t>
      </w:r>
    </w:p>
    <w:p w14:paraId="418BEB1A">
      <w:pPr>
        <w:keepNext w:val="0"/>
        <w:keepLines w:val="0"/>
        <w:widowControl/>
        <w:numPr>
          <w:ilvl w:val="0"/>
          <w:numId w:val="13"/>
        </w:numPr>
        <w:suppressLineNumbers w:val="0"/>
        <w:spacing w:before="0" w:beforeAutospacing="1" w:after="0" w:afterAutospacing="1"/>
        <w:ind w:left="720" w:hanging="360"/>
      </w:pPr>
      <w:r>
        <w:t>Example: A Marketing PC uses DNS to resolve the email server’s hostname.</w:t>
      </w:r>
    </w:p>
    <w:p w14:paraId="26A62AA7">
      <w:pPr>
        <w:pStyle w:val="3"/>
        <w:keepNext w:val="0"/>
        <w:keepLines w:val="0"/>
        <w:widowControl/>
        <w:suppressLineNumbers w:val="0"/>
      </w:pPr>
      <w:r>
        <w:rPr>
          <w:rStyle w:val="7"/>
          <w:b/>
          <w:bCs/>
        </w:rPr>
        <w:t>5. Email Server</w:t>
      </w:r>
    </w:p>
    <w:p w14:paraId="52858E52">
      <w:pPr>
        <w:keepNext w:val="0"/>
        <w:keepLines w:val="0"/>
        <w:widowControl/>
        <w:numPr>
          <w:ilvl w:val="0"/>
          <w:numId w:val="14"/>
        </w:numPr>
        <w:suppressLineNumbers w:val="0"/>
        <w:spacing w:before="0" w:beforeAutospacing="1" w:after="0" w:afterAutospacing="1"/>
        <w:ind w:left="720" w:hanging="360"/>
      </w:pPr>
      <w:r>
        <w:t>Allows employees to send and receive emails both internally and externally.</w:t>
      </w:r>
    </w:p>
    <w:p w14:paraId="39E1BE7C">
      <w:pPr>
        <w:keepNext w:val="0"/>
        <w:keepLines w:val="0"/>
        <w:widowControl/>
        <w:numPr>
          <w:ilvl w:val="0"/>
          <w:numId w:val="14"/>
        </w:numPr>
        <w:suppressLineNumbers w:val="0"/>
        <w:spacing w:before="0" w:beforeAutospacing="1" w:after="0" w:afterAutospacing="1"/>
        <w:ind w:left="720" w:hanging="360"/>
      </w:pPr>
      <w:r>
        <w:t>Example: HR staff can use the email server to communicate with the Marketing department.</w:t>
      </w:r>
    </w:p>
    <w:p w14:paraId="163CAB04">
      <w:pPr>
        <w:pStyle w:val="3"/>
        <w:keepNext w:val="0"/>
        <w:keepLines w:val="0"/>
        <w:widowControl/>
        <w:suppressLineNumbers w:val="0"/>
      </w:pPr>
      <w:r>
        <w:rPr>
          <w:rStyle w:val="7"/>
          <w:b/>
          <w:bCs/>
        </w:rPr>
        <w:t>6. End Devices</w:t>
      </w:r>
    </w:p>
    <w:p w14:paraId="70E31EE3">
      <w:pPr>
        <w:keepNext w:val="0"/>
        <w:keepLines w:val="0"/>
        <w:widowControl/>
        <w:numPr>
          <w:ilvl w:val="0"/>
          <w:numId w:val="15"/>
        </w:numPr>
        <w:suppressLineNumbers w:val="0"/>
        <w:spacing w:before="0" w:beforeAutospacing="1" w:after="0" w:afterAutospacing="1"/>
        <w:ind w:left="720" w:hanging="360"/>
      </w:pPr>
      <w:r>
        <w:t>PCs, laptops, smartphones, and printers are used for daily organizational tasks.</w:t>
      </w:r>
    </w:p>
    <w:p w14:paraId="015A3387">
      <w:pPr>
        <w:keepNext w:val="0"/>
        <w:keepLines w:val="0"/>
        <w:widowControl/>
        <w:numPr>
          <w:ilvl w:val="0"/>
          <w:numId w:val="15"/>
        </w:numPr>
        <w:suppressLineNumbers w:val="0"/>
        <w:spacing w:before="0" w:beforeAutospacing="1" w:after="0" w:afterAutospacing="1"/>
        <w:ind w:left="720" w:hanging="360"/>
      </w:pPr>
      <w:r>
        <w:t>Printers are shared resources accessible by multiple devices.</w:t>
      </w:r>
    </w:p>
    <w:p w14:paraId="267C064F">
      <w:pPr>
        <w:keepNext w:val="0"/>
        <w:keepLines w:val="0"/>
        <w:widowControl/>
        <w:suppressLineNumbers w:val="0"/>
        <w:rPr>
          <w:rFonts w:hint="default" w:asciiTheme="minorAscii" w:hAnsiTheme="minorAscii"/>
        </w:rPr>
      </w:pPr>
      <w:r>
        <w:pict>
          <v:rect id="_x0000_i1027" o:spt="1" style="height:1.5pt;width:432pt;" fillcolor="#A0A0A0" filled="t" stroked="f" coordsize="21600,21600" o:hr="t" o:hrstd="t" o:hralign="center">
            <v:path/>
            <v:fill on="t" focussize="0,0"/>
            <v:stroke on="f"/>
            <v:imagedata o:title=""/>
            <o:lock v:ext="edit"/>
            <w10:wrap type="none"/>
            <w10:anchorlock/>
          </v:rect>
        </w:pict>
      </w:r>
    </w:p>
    <w:p w14:paraId="0B651205">
      <w:pPr>
        <w:rPr>
          <w:rFonts w:hint="default"/>
          <w:color w:val="5B9BD5" w:themeColor="accent1"/>
          <w:sz w:val="36"/>
          <w:szCs w:val="36"/>
          <w:u w:val="none"/>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36"/>
          <w:szCs w:val="36"/>
          <w:u w:val="none"/>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Finance Department:</w:t>
      </w:r>
    </w:p>
    <w:p w14:paraId="341B6702">
      <w:pPr>
        <w:rPr>
          <w:rFonts w:hint="default" w:ascii="Calibri" w:hAnsi="Calibri" w:cs="Calibri"/>
          <w:sz w:val="20"/>
          <w:szCs w:val="20"/>
        </w:rPr>
      </w:pPr>
      <w:r>
        <w:rPr>
          <w:rFonts w:hint="default" w:ascii="Calibri" w:hAnsi="Calibri" w:cs="Calibri"/>
          <w:sz w:val="20"/>
          <w:szCs w:val="20"/>
        </w:rPr>
        <w:t>The Finance Department's network is designed to support secure and efficient financial operations. It includes:</w:t>
      </w:r>
    </w:p>
    <w:p w14:paraId="2C45F878">
      <w:pPr>
        <w:keepNext w:val="0"/>
        <w:keepLines w:val="0"/>
        <w:widowControl/>
        <w:numPr>
          <w:ilvl w:val="0"/>
          <w:numId w:val="16"/>
        </w:numPr>
        <w:suppressLineNumbers w:val="0"/>
        <w:spacing w:before="0" w:beforeAutospacing="1" w:after="0" w:afterAutospacing="1"/>
        <w:ind w:left="720" w:hanging="360"/>
        <w:rPr>
          <w:rFonts w:hint="default" w:ascii="Calibri" w:hAnsi="Calibri" w:cs="Calibri"/>
          <w:sz w:val="20"/>
          <w:szCs w:val="20"/>
        </w:rPr>
      </w:pPr>
      <w:r>
        <w:rPr>
          <w:rStyle w:val="7"/>
          <w:rFonts w:hint="default" w:ascii="Calibri" w:hAnsi="Calibri" w:cs="Calibri"/>
          <w:sz w:val="20"/>
          <w:szCs w:val="20"/>
        </w:rPr>
        <w:t>3 PCs and 1 Laptop</w:t>
      </w:r>
      <w:r>
        <w:rPr>
          <w:rFonts w:hint="default" w:ascii="Calibri" w:hAnsi="Calibri" w:cs="Calibri"/>
          <w:sz w:val="20"/>
          <w:szCs w:val="20"/>
        </w:rPr>
        <w:t>: Used for daily financial tasks, accounting, and budget management.</w:t>
      </w:r>
    </w:p>
    <w:p w14:paraId="4CC5F106">
      <w:pPr>
        <w:keepNext w:val="0"/>
        <w:keepLines w:val="0"/>
        <w:widowControl/>
        <w:numPr>
          <w:ilvl w:val="0"/>
          <w:numId w:val="16"/>
        </w:numPr>
        <w:suppressLineNumbers w:val="0"/>
        <w:spacing w:before="0" w:beforeAutospacing="1" w:after="0" w:afterAutospacing="1"/>
        <w:ind w:left="720" w:hanging="360"/>
        <w:rPr>
          <w:rFonts w:hint="default" w:ascii="Calibri" w:hAnsi="Calibri" w:cs="Calibri"/>
          <w:sz w:val="20"/>
          <w:szCs w:val="20"/>
        </w:rPr>
      </w:pPr>
      <w:r>
        <w:rPr>
          <w:rStyle w:val="7"/>
          <w:rFonts w:hint="default" w:ascii="Calibri" w:hAnsi="Calibri" w:cs="Calibri"/>
          <w:sz w:val="20"/>
          <w:szCs w:val="20"/>
        </w:rPr>
        <w:t>1 Smartphone and 1 Tablet</w:t>
      </w:r>
      <w:r>
        <w:rPr>
          <w:rFonts w:hint="default" w:ascii="Calibri" w:hAnsi="Calibri" w:cs="Calibri"/>
          <w:sz w:val="20"/>
          <w:szCs w:val="20"/>
        </w:rPr>
        <w:t>: Provide mobility for finance staff to access essential resources on the go.</w:t>
      </w:r>
    </w:p>
    <w:p w14:paraId="0ECCCEE1">
      <w:pPr>
        <w:keepNext w:val="0"/>
        <w:keepLines w:val="0"/>
        <w:widowControl/>
        <w:numPr>
          <w:ilvl w:val="0"/>
          <w:numId w:val="16"/>
        </w:numPr>
        <w:suppressLineNumbers w:val="0"/>
        <w:spacing w:before="0" w:beforeAutospacing="1" w:after="0" w:afterAutospacing="1"/>
        <w:ind w:left="720" w:hanging="360"/>
        <w:rPr>
          <w:rFonts w:hint="default" w:ascii="Calibri" w:hAnsi="Calibri" w:cs="Calibri"/>
          <w:sz w:val="20"/>
          <w:szCs w:val="20"/>
        </w:rPr>
      </w:pPr>
      <w:r>
        <w:rPr>
          <w:rStyle w:val="7"/>
          <w:rFonts w:hint="default" w:ascii="Calibri" w:hAnsi="Calibri" w:cs="Calibri"/>
          <w:sz w:val="20"/>
          <w:szCs w:val="20"/>
        </w:rPr>
        <w:t>1 Printer</w:t>
      </w:r>
      <w:r>
        <w:rPr>
          <w:rFonts w:hint="default" w:ascii="Calibri" w:hAnsi="Calibri" w:cs="Calibri"/>
          <w:sz w:val="20"/>
          <w:szCs w:val="20"/>
        </w:rPr>
        <w:t>: Dedicated for printing invoices, reports, and financial documents.</w:t>
      </w:r>
    </w:p>
    <w:p w14:paraId="59014593">
      <w:pPr>
        <w:pStyle w:val="6"/>
        <w:keepNext w:val="0"/>
        <w:keepLines w:val="0"/>
        <w:widowControl/>
        <w:suppressLineNumbers w:val="0"/>
        <w:rPr>
          <w:rFonts w:hint="default" w:ascii="Calibri" w:hAnsi="Calibri" w:cs="Calibri"/>
          <w:sz w:val="20"/>
          <w:szCs w:val="20"/>
        </w:rPr>
      </w:pPr>
      <w:r>
        <w:rPr>
          <w:rFonts w:hint="default" w:ascii="Calibri" w:hAnsi="Calibri" w:cs="Calibri"/>
          <w:sz w:val="20"/>
          <w:szCs w:val="20"/>
        </w:rPr>
        <w:t>All devices are connected through a departmental VLAN to ensure secure data transmission, while shared resources like the printer are easily accessible to all authorized devices. This setup guarantees smooth financial workflows and data security.</w:t>
      </w:r>
    </w:p>
    <w:p w14:paraId="439D7B37">
      <w:pPr>
        <w:pStyle w:val="6"/>
        <w:keepNext w:val="0"/>
        <w:keepLines w:val="0"/>
        <w:widowControl/>
        <w:suppressLineNumbers w:val="0"/>
        <w:rPr>
          <w:rFonts w:hint="default" w:ascii="Calibri" w:hAnsi="Calibri" w:cs="Calibri"/>
          <w:sz w:val="20"/>
          <w:szCs w:val="20"/>
          <w:lang w:val="en-US"/>
        </w:rPr>
      </w:pPr>
      <w:r>
        <w:rPr>
          <w:rFonts w:hint="default" w:ascii="Calibri" w:hAnsi="Calibri" w:cs="Calibri"/>
          <w:sz w:val="20"/>
          <w:szCs w:val="20"/>
          <w:lang w:val="en-US"/>
        </w:rPr>
        <w:t>IP configurations:</w:t>
      </w:r>
    </w:p>
    <w:p w14:paraId="1DFD2691">
      <w:pPr>
        <w:pStyle w:val="6"/>
        <w:keepNext w:val="0"/>
        <w:keepLines w:val="0"/>
        <w:widowControl/>
        <w:suppressLineNumbers w:val="0"/>
        <w:rPr>
          <w:rFonts w:hint="default" w:ascii="Calibri" w:hAnsi="Calibri" w:cs="Calibri"/>
          <w:sz w:val="20"/>
          <w:szCs w:val="20"/>
          <w:lang w:val="en-US"/>
        </w:rPr>
      </w:pPr>
      <w:r>
        <w:rPr>
          <w:rFonts w:hint="default" w:ascii="Calibri" w:hAnsi="Calibri" w:cs="Calibri"/>
          <w:sz w:val="20"/>
          <w:szCs w:val="20"/>
          <w:lang w:val="en-US"/>
        </w:rPr>
        <w:t>192.168.1.10 - 192.168.1.15</w:t>
      </w:r>
    </w:p>
    <w:p w14:paraId="636B2102">
      <w:pPr>
        <w:pStyle w:val="6"/>
        <w:keepNext w:val="0"/>
        <w:keepLines w:val="0"/>
        <w:widowControl/>
        <w:suppressLineNumbers w:val="0"/>
      </w:pPr>
      <w:r>
        <w:drawing>
          <wp:inline distT="0" distB="0" distL="114300" distR="114300">
            <wp:extent cx="4450715" cy="2504440"/>
            <wp:effectExtent l="0" t="0" r="1460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
                    <a:stretch>
                      <a:fillRect/>
                    </a:stretch>
                  </pic:blipFill>
                  <pic:spPr>
                    <a:xfrm>
                      <a:off x="0" y="0"/>
                      <a:ext cx="4450715" cy="2504440"/>
                    </a:xfrm>
                    <a:prstGeom prst="rect">
                      <a:avLst/>
                    </a:prstGeom>
                    <a:noFill/>
                    <a:ln>
                      <a:noFill/>
                    </a:ln>
                  </pic:spPr>
                </pic:pic>
              </a:graphicData>
            </a:graphic>
          </wp:inline>
        </w:drawing>
      </w:r>
    </w:p>
    <w:p w14:paraId="53AE33DD">
      <w:pPr>
        <w:pStyle w:val="6"/>
        <w:keepNext w:val="0"/>
        <w:keepLines w:val="0"/>
        <w:widowControl/>
        <w:suppressLineNumbers w:val="0"/>
      </w:pPr>
      <w:r>
        <w:drawing>
          <wp:inline distT="0" distB="0" distL="114300" distR="114300">
            <wp:extent cx="4126230" cy="2321560"/>
            <wp:effectExtent l="0" t="0" r="381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
                    <a:stretch>
                      <a:fillRect/>
                    </a:stretch>
                  </pic:blipFill>
                  <pic:spPr>
                    <a:xfrm>
                      <a:off x="0" y="0"/>
                      <a:ext cx="4126230" cy="2321560"/>
                    </a:xfrm>
                    <a:prstGeom prst="rect">
                      <a:avLst/>
                    </a:prstGeom>
                    <a:noFill/>
                    <a:ln>
                      <a:noFill/>
                    </a:ln>
                  </pic:spPr>
                </pic:pic>
              </a:graphicData>
            </a:graphic>
          </wp:inline>
        </w:drawing>
      </w:r>
    </w:p>
    <w:p w14:paraId="537FE778">
      <w:pPr>
        <w:pStyle w:val="6"/>
        <w:keepNext w:val="0"/>
        <w:keepLines w:val="0"/>
        <w:widowControl/>
        <w:suppressLineNumbers w:val="0"/>
      </w:pPr>
      <w:r>
        <w:drawing>
          <wp:inline distT="0" distB="0" distL="114300" distR="114300">
            <wp:extent cx="4087495" cy="2300605"/>
            <wp:effectExtent l="0" t="0" r="1206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7"/>
                    <a:stretch>
                      <a:fillRect/>
                    </a:stretch>
                  </pic:blipFill>
                  <pic:spPr>
                    <a:xfrm>
                      <a:off x="0" y="0"/>
                      <a:ext cx="4087495" cy="2300605"/>
                    </a:xfrm>
                    <a:prstGeom prst="rect">
                      <a:avLst/>
                    </a:prstGeom>
                    <a:noFill/>
                    <a:ln>
                      <a:noFill/>
                    </a:ln>
                  </pic:spPr>
                </pic:pic>
              </a:graphicData>
            </a:graphic>
          </wp:inline>
        </w:drawing>
      </w:r>
    </w:p>
    <w:p w14:paraId="2172B7D3">
      <w:pPr>
        <w:pStyle w:val="6"/>
        <w:keepNext w:val="0"/>
        <w:keepLines w:val="0"/>
        <w:widowControl/>
        <w:suppressLineNumbers w:val="0"/>
      </w:pPr>
      <w:r>
        <w:drawing>
          <wp:inline distT="0" distB="0" distL="114300" distR="114300">
            <wp:extent cx="4094480" cy="2303145"/>
            <wp:effectExtent l="0" t="0" r="5080"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8"/>
                    <a:stretch>
                      <a:fillRect/>
                    </a:stretch>
                  </pic:blipFill>
                  <pic:spPr>
                    <a:xfrm>
                      <a:off x="0" y="0"/>
                      <a:ext cx="4094480" cy="2303145"/>
                    </a:xfrm>
                    <a:prstGeom prst="rect">
                      <a:avLst/>
                    </a:prstGeom>
                    <a:noFill/>
                    <a:ln>
                      <a:noFill/>
                    </a:ln>
                  </pic:spPr>
                </pic:pic>
              </a:graphicData>
            </a:graphic>
          </wp:inline>
        </w:drawing>
      </w:r>
    </w:p>
    <w:p w14:paraId="5032CA93">
      <w:pPr>
        <w:pStyle w:val="6"/>
        <w:keepNext w:val="0"/>
        <w:keepLines w:val="0"/>
        <w:widowControl/>
        <w:suppressLineNumbers w:val="0"/>
      </w:pPr>
      <w:r>
        <w:drawing>
          <wp:inline distT="0" distB="0" distL="114300" distR="114300">
            <wp:extent cx="4083685" cy="2297430"/>
            <wp:effectExtent l="0" t="0" r="63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
                    <a:stretch>
                      <a:fillRect/>
                    </a:stretch>
                  </pic:blipFill>
                  <pic:spPr>
                    <a:xfrm>
                      <a:off x="0" y="0"/>
                      <a:ext cx="4083685" cy="2297430"/>
                    </a:xfrm>
                    <a:prstGeom prst="rect">
                      <a:avLst/>
                    </a:prstGeom>
                    <a:noFill/>
                    <a:ln>
                      <a:noFill/>
                    </a:ln>
                  </pic:spPr>
                </pic:pic>
              </a:graphicData>
            </a:graphic>
          </wp:inline>
        </w:drawing>
      </w:r>
    </w:p>
    <w:p w14:paraId="4F32D4C4">
      <w:pPr>
        <w:pStyle w:val="6"/>
        <w:keepNext w:val="0"/>
        <w:keepLines w:val="0"/>
        <w:widowControl/>
        <w:suppressLineNumbers w:val="0"/>
      </w:pPr>
      <w:r>
        <w:drawing>
          <wp:inline distT="0" distB="0" distL="114300" distR="114300">
            <wp:extent cx="3837305" cy="215900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0"/>
                    <a:stretch>
                      <a:fillRect/>
                    </a:stretch>
                  </pic:blipFill>
                  <pic:spPr>
                    <a:xfrm>
                      <a:off x="0" y="0"/>
                      <a:ext cx="3837305" cy="2159000"/>
                    </a:xfrm>
                    <a:prstGeom prst="rect">
                      <a:avLst/>
                    </a:prstGeom>
                    <a:noFill/>
                    <a:ln>
                      <a:noFill/>
                    </a:ln>
                  </pic:spPr>
                </pic:pic>
              </a:graphicData>
            </a:graphic>
          </wp:inline>
        </w:drawing>
      </w:r>
    </w:p>
    <w:p w14:paraId="6E788D3F">
      <w:pPr>
        <w:pStyle w:val="6"/>
        <w:keepNext w:val="0"/>
        <w:keepLines w:val="0"/>
        <w:widowControl/>
        <w:suppressLineNumbers w:val="0"/>
      </w:pPr>
      <w:r>
        <w:drawing>
          <wp:inline distT="0" distB="0" distL="114300" distR="114300">
            <wp:extent cx="3961130" cy="2228850"/>
            <wp:effectExtent l="0" t="0" r="127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
                    <a:stretch>
                      <a:fillRect/>
                    </a:stretch>
                  </pic:blipFill>
                  <pic:spPr>
                    <a:xfrm>
                      <a:off x="0" y="0"/>
                      <a:ext cx="3961130" cy="2228850"/>
                    </a:xfrm>
                    <a:prstGeom prst="rect">
                      <a:avLst/>
                    </a:prstGeom>
                    <a:noFill/>
                    <a:ln>
                      <a:noFill/>
                    </a:ln>
                  </pic:spPr>
                </pic:pic>
              </a:graphicData>
            </a:graphic>
          </wp:inline>
        </w:drawing>
      </w:r>
    </w:p>
    <w:p w14:paraId="735126AE">
      <w:pPr>
        <w:pStyle w:val="6"/>
        <w:keepNext w:val="0"/>
        <w:keepLines w:val="0"/>
        <w:widowControl/>
        <w:suppressLineNumbers w:val="0"/>
      </w:pPr>
      <w:r>
        <w:drawing>
          <wp:inline distT="0" distB="0" distL="114300" distR="114300">
            <wp:extent cx="4612640" cy="2595245"/>
            <wp:effectExtent l="0" t="0" r="508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2"/>
                    <a:stretch>
                      <a:fillRect/>
                    </a:stretch>
                  </pic:blipFill>
                  <pic:spPr>
                    <a:xfrm>
                      <a:off x="0" y="0"/>
                      <a:ext cx="4612640" cy="2595245"/>
                    </a:xfrm>
                    <a:prstGeom prst="rect">
                      <a:avLst/>
                    </a:prstGeom>
                    <a:noFill/>
                    <a:ln>
                      <a:noFill/>
                    </a:ln>
                  </pic:spPr>
                </pic:pic>
              </a:graphicData>
            </a:graphic>
          </wp:inline>
        </w:drawing>
      </w:r>
    </w:p>
    <w:p w14:paraId="7E0A152D">
      <w:pPr>
        <w:rPr>
          <w:rFonts w:hint="default"/>
          <w:color w:val="5B9BD5" w:themeColor="accent1"/>
          <w:sz w:val="36"/>
          <w:szCs w:val="36"/>
          <w:u w:val="none"/>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p w14:paraId="16FA7E41">
      <w:pPr>
        <w:rPr>
          <w:rFonts w:hint="default"/>
          <w:color w:val="5B9BD5" w:themeColor="accent1"/>
          <w:sz w:val="36"/>
          <w:szCs w:val="36"/>
          <w:u w:val="none"/>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36"/>
          <w:szCs w:val="36"/>
          <w:u w:val="none"/>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HR Department:</w:t>
      </w:r>
    </w:p>
    <w:p w14:paraId="05D9CBBF">
      <w:pPr>
        <w:rPr>
          <w:rFonts w:hint="default"/>
          <w:color w:val="5B9BD5" w:themeColor="accent1"/>
          <w:sz w:val="36"/>
          <w:szCs w:val="36"/>
          <w:u w:val="none"/>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drawing>
          <wp:inline distT="0" distB="0" distL="114300" distR="114300">
            <wp:extent cx="5266690" cy="296291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14:paraId="603722E6">
      <w:pPr>
        <w:pStyle w:val="2"/>
        <w:keepNext w:val="0"/>
        <w:keepLines w:val="0"/>
        <w:widowControl/>
        <w:suppressLineNumbers w:val="0"/>
        <w:rPr>
          <w:rFonts w:hint="default" w:asciiTheme="minorAscii" w:hAnsiTheme="minorAscii"/>
          <w:sz w:val="20"/>
          <w:szCs w:val="20"/>
        </w:rPr>
      </w:pPr>
      <w:r>
        <w:rPr>
          <w:rFonts w:hint="default" w:asciiTheme="minorAscii" w:hAnsiTheme="minorAscii"/>
          <w:sz w:val="20"/>
          <w:szCs w:val="20"/>
        </w:rPr>
        <w:t>HR Department Network Description</w:t>
      </w:r>
    </w:p>
    <w:p w14:paraId="5ABD8E6A">
      <w:pPr>
        <w:pStyle w:val="6"/>
        <w:keepNext w:val="0"/>
        <w:keepLines w:val="0"/>
        <w:widowControl/>
        <w:suppressLineNumbers w:val="0"/>
        <w:rPr>
          <w:rFonts w:hint="default" w:asciiTheme="minorAscii" w:hAnsiTheme="minorAscii"/>
          <w:sz w:val="20"/>
          <w:szCs w:val="20"/>
        </w:rPr>
      </w:pPr>
      <w:r>
        <w:rPr>
          <w:rFonts w:hint="default" w:asciiTheme="minorAscii" w:hAnsiTheme="minorAscii"/>
          <w:sz w:val="20"/>
          <w:szCs w:val="20"/>
        </w:rPr>
        <w:t>The HR Department's network is designed to facilitate seamless communication and efficient management of human resources. It includes:</w:t>
      </w:r>
    </w:p>
    <w:p w14:paraId="04493F8D">
      <w:pPr>
        <w:keepNext w:val="0"/>
        <w:keepLines w:val="0"/>
        <w:widowControl/>
        <w:numPr>
          <w:ilvl w:val="0"/>
          <w:numId w:val="17"/>
        </w:numPr>
        <w:suppressLineNumbers w:val="0"/>
        <w:spacing w:before="0" w:beforeAutospacing="1" w:after="0" w:afterAutospacing="1"/>
        <w:ind w:left="720" w:hanging="360"/>
        <w:rPr>
          <w:rFonts w:hint="default" w:asciiTheme="minorAscii" w:hAnsiTheme="minorAscii"/>
          <w:sz w:val="20"/>
          <w:szCs w:val="20"/>
        </w:rPr>
      </w:pPr>
      <w:r>
        <w:rPr>
          <w:rStyle w:val="7"/>
          <w:rFonts w:hint="default" w:asciiTheme="minorAscii" w:hAnsiTheme="minorAscii"/>
          <w:sz w:val="20"/>
          <w:szCs w:val="20"/>
        </w:rPr>
        <w:t>3 PCs and 1 Laptop</w:t>
      </w:r>
      <w:r>
        <w:rPr>
          <w:rFonts w:hint="default" w:asciiTheme="minorAscii" w:hAnsiTheme="minorAscii"/>
          <w:sz w:val="20"/>
          <w:szCs w:val="20"/>
        </w:rPr>
        <w:t>: Used for managing employee records, recruitment processes, and payroll systems.</w:t>
      </w:r>
    </w:p>
    <w:p w14:paraId="7F37FAD5">
      <w:pPr>
        <w:keepNext w:val="0"/>
        <w:keepLines w:val="0"/>
        <w:widowControl/>
        <w:numPr>
          <w:ilvl w:val="0"/>
          <w:numId w:val="17"/>
        </w:numPr>
        <w:suppressLineNumbers w:val="0"/>
        <w:spacing w:before="0" w:beforeAutospacing="1" w:after="0" w:afterAutospacing="1"/>
        <w:ind w:left="720" w:hanging="360"/>
        <w:rPr>
          <w:rFonts w:hint="default" w:asciiTheme="minorAscii" w:hAnsiTheme="minorAscii"/>
          <w:sz w:val="20"/>
          <w:szCs w:val="20"/>
        </w:rPr>
      </w:pPr>
      <w:r>
        <w:rPr>
          <w:rStyle w:val="7"/>
          <w:rFonts w:hint="default" w:asciiTheme="minorAscii" w:hAnsiTheme="minorAscii"/>
          <w:sz w:val="20"/>
          <w:szCs w:val="20"/>
        </w:rPr>
        <w:t>1 Smartphone and 1 Tablet</w:t>
      </w:r>
      <w:r>
        <w:rPr>
          <w:rFonts w:hint="default" w:asciiTheme="minorAscii" w:hAnsiTheme="minorAscii"/>
          <w:sz w:val="20"/>
          <w:szCs w:val="20"/>
        </w:rPr>
        <w:t>: Enable mobility for HR staff to stay connected and perform tasks remotely.</w:t>
      </w:r>
    </w:p>
    <w:p w14:paraId="1EE6893F">
      <w:pPr>
        <w:keepNext w:val="0"/>
        <w:keepLines w:val="0"/>
        <w:widowControl/>
        <w:numPr>
          <w:ilvl w:val="0"/>
          <w:numId w:val="17"/>
        </w:numPr>
        <w:suppressLineNumbers w:val="0"/>
        <w:spacing w:before="0" w:beforeAutospacing="1" w:after="0" w:afterAutospacing="1"/>
        <w:ind w:left="720" w:hanging="360"/>
        <w:rPr>
          <w:rFonts w:hint="default" w:asciiTheme="minorAscii" w:hAnsiTheme="minorAscii"/>
          <w:sz w:val="20"/>
          <w:szCs w:val="20"/>
        </w:rPr>
      </w:pPr>
      <w:r>
        <w:rPr>
          <w:rStyle w:val="7"/>
          <w:rFonts w:hint="default" w:asciiTheme="minorAscii" w:hAnsiTheme="minorAscii"/>
          <w:sz w:val="20"/>
          <w:szCs w:val="20"/>
        </w:rPr>
        <w:t>1 Printer</w:t>
      </w:r>
      <w:r>
        <w:rPr>
          <w:rFonts w:hint="default" w:asciiTheme="minorAscii" w:hAnsiTheme="minorAscii"/>
          <w:sz w:val="20"/>
          <w:szCs w:val="20"/>
        </w:rPr>
        <w:t>: Dedicated for printing employee documents, contracts, and HR reports.</w:t>
      </w:r>
    </w:p>
    <w:p w14:paraId="3785E1B7">
      <w:pPr>
        <w:keepNext w:val="0"/>
        <w:keepLines w:val="0"/>
        <w:widowControl/>
        <w:numPr>
          <w:ilvl w:val="0"/>
          <w:numId w:val="17"/>
        </w:numPr>
        <w:suppressLineNumbers w:val="0"/>
        <w:spacing w:before="0" w:beforeAutospacing="1" w:after="0" w:afterAutospacing="1"/>
        <w:ind w:left="720" w:hanging="360"/>
        <w:rPr>
          <w:rFonts w:hint="default" w:asciiTheme="minorAscii" w:hAnsiTheme="minorAscii"/>
          <w:sz w:val="20"/>
          <w:szCs w:val="20"/>
        </w:rPr>
      </w:pPr>
      <w:r>
        <w:rPr>
          <w:rStyle w:val="7"/>
          <w:rFonts w:hint="default" w:asciiTheme="minorAscii" w:hAnsiTheme="minorAscii"/>
          <w:sz w:val="20"/>
          <w:szCs w:val="20"/>
        </w:rPr>
        <w:t>1 Access Point</w:t>
      </w:r>
      <w:r>
        <w:rPr>
          <w:rFonts w:hint="default" w:asciiTheme="minorAscii" w:hAnsiTheme="minorAscii"/>
          <w:sz w:val="20"/>
          <w:szCs w:val="20"/>
        </w:rPr>
        <w:t>: Provides wireless connectivity for mobile devices, ensuring flexibility and ease of access.</w:t>
      </w:r>
    </w:p>
    <w:p w14:paraId="473E34BD">
      <w:pPr>
        <w:pStyle w:val="6"/>
        <w:keepNext w:val="0"/>
        <w:keepLines w:val="0"/>
        <w:widowControl/>
        <w:suppressLineNumbers w:val="0"/>
        <w:rPr>
          <w:rFonts w:hint="default" w:asciiTheme="minorAscii" w:hAnsiTheme="minorAscii"/>
          <w:sz w:val="20"/>
          <w:szCs w:val="20"/>
        </w:rPr>
      </w:pPr>
      <w:r>
        <w:rPr>
          <w:rFonts w:hint="default" w:asciiTheme="minorAscii" w:hAnsiTheme="minorAscii"/>
          <w:sz w:val="20"/>
          <w:szCs w:val="20"/>
        </w:rPr>
        <w:t>This setup ensures reliable connectivity and secure data management for effective HR operations.</w:t>
      </w:r>
    </w:p>
    <w:p w14:paraId="3B8DBF13">
      <w:pPr>
        <w:pStyle w:val="6"/>
        <w:keepNext w:val="0"/>
        <w:keepLines w:val="0"/>
        <w:widowControl/>
        <w:suppressLineNumbers w:val="0"/>
        <w:rPr>
          <w:rFonts w:hint="default" w:asciiTheme="minorAscii" w:hAnsiTheme="minorAscii"/>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Theme="minorAscii" w:hAnsiTheme="minorAscii"/>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Access Points Password:</w:t>
      </w:r>
    </w:p>
    <w:p w14:paraId="54309DF1">
      <w:pPr>
        <w:pStyle w:val="6"/>
        <w:keepNext w:val="0"/>
        <w:keepLines w:val="0"/>
        <w:widowControl/>
        <w:suppressLineNumbers w:val="0"/>
      </w:pPr>
      <w:r>
        <w:drawing>
          <wp:inline distT="0" distB="0" distL="114300" distR="114300">
            <wp:extent cx="5266690" cy="2962910"/>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14:paraId="7B1BF6DB">
      <w:pPr>
        <w:pStyle w:val="6"/>
        <w:keepNext w:val="0"/>
        <w:keepLines w:val="0"/>
        <w:widowControl/>
        <w:suppressLineNumbers w:val="0"/>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Connectivity with access points:</w:t>
      </w:r>
    </w:p>
    <w:p w14:paraId="6FF10F95">
      <w:pPr>
        <w:pStyle w:val="6"/>
        <w:keepNext w:val="0"/>
        <w:keepLines w:val="0"/>
        <w:widowControl/>
        <w:suppressLineNumbers w:val="0"/>
      </w:pPr>
      <w:r>
        <w:drawing>
          <wp:inline distT="0" distB="0" distL="114300" distR="114300">
            <wp:extent cx="4440555" cy="2498725"/>
            <wp:effectExtent l="0" t="0" r="952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4440555" cy="2498725"/>
                    </a:xfrm>
                    <a:prstGeom prst="rect">
                      <a:avLst/>
                    </a:prstGeom>
                    <a:noFill/>
                    <a:ln>
                      <a:noFill/>
                    </a:ln>
                  </pic:spPr>
                </pic:pic>
              </a:graphicData>
            </a:graphic>
          </wp:inline>
        </w:drawing>
      </w:r>
    </w:p>
    <w:p w14:paraId="3BA6B217">
      <w:pPr>
        <w:pStyle w:val="6"/>
        <w:keepNext w:val="0"/>
        <w:keepLines w:val="0"/>
        <w:widowControl/>
        <w:suppressLineNumbers w:val="0"/>
        <w:rPr>
          <w:rFonts w:hint="default"/>
          <w:lang w:val="en-US"/>
        </w:rPr>
      </w:pPr>
      <w:r>
        <w:rPr>
          <w:rFonts w:hint="default"/>
          <w:lang w:val="en-US"/>
        </w:rPr>
        <w:t>IP configurations:</w:t>
      </w:r>
    </w:p>
    <w:p w14:paraId="6F638DE2">
      <w:pPr>
        <w:pStyle w:val="6"/>
        <w:keepNext w:val="0"/>
        <w:keepLines w:val="0"/>
        <w:widowControl/>
        <w:suppressLineNumbers w:val="0"/>
      </w:pPr>
      <w:r>
        <w:drawing>
          <wp:inline distT="0" distB="0" distL="114300" distR="114300">
            <wp:extent cx="4104640" cy="2309495"/>
            <wp:effectExtent l="0" t="0" r="10160" b="6985"/>
            <wp:docPr id="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4"/>
                    <pic:cNvPicPr>
                      <a:picLocks noChangeAspect="1"/>
                    </pic:cNvPicPr>
                  </pic:nvPicPr>
                  <pic:blipFill>
                    <a:blip r:embed="rId16"/>
                    <a:stretch>
                      <a:fillRect/>
                    </a:stretch>
                  </pic:blipFill>
                  <pic:spPr>
                    <a:xfrm>
                      <a:off x="0" y="0"/>
                      <a:ext cx="4104640" cy="2309495"/>
                    </a:xfrm>
                    <a:prstGeom prst="rect">
                      <a:avLst/>
                    </a:prstGeom>
                    <a:noFill/>
                    <a:ln>
                      <a:noFill/>
                    </a:ln>
                  </pic:spPr>
                </pic:pic>
              </a:graphicData>
            </a:graphic>
          </wp:inline>
        </w:drawing>
      </w:r>
    </w:p>
    <w:p w14:paraId="79C44B07">
      <w:pPr>
        <w:pStyle w:val="6"/>
        <w:keepNext w:val="0"/>
        <w:keepLines w:val="0"/>
        <w:widowControl/>
        <w:suppressLineNumbers w:val="0"/>
      </w:pPr>
      <w:r>
        <w:drawing>
          <wp:inline distT="0" distB="0" distL="114300" distR="114300">
            <wp:extent cx="4191000" cy="2357755"/>
            <wp:effectExtent l="0" t="0" r="0" b="4445"/>
            <wp:docPr id="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5"/>
                    <pic:cNvPicPr>
                      <a:picLocks noChangeAspect="1"/>
                    </pic:cNvPicPr>
                  </pic:nvPicPr>
                  <pic:blipFill>
                    <a:blip r:embed="rId17"/>
                    <a:stretch>
                      <a:fillRect/>
                    </a:stretch>
                  </pic:blipFill>
                  <pic:spPr>
                    <a:xfrm>
                      <a:off x="0" y="0"/>
                      <a:ext cx="4191000" cy="2357755"/>
                    </a:xfrm>
                    <a:prstGeom prst="rect">
                      <a:avLst/>
                    </a:prstGeom>
                    <a:noFill/>
                    <a:ln>
                      <a:noFill/>
                    </a:ln>
                  </pic:spPr>
                </pic:pic>
              </a:graphicData>
            </a:graphic>
          </wp:inline>
        </w:drawing>
      </w:r>
    </w:p>
    <w:p w14:paraId="42F74218">
      <w:pPr>
        <w:pStyle w:val="6"/>
        <w:keepNext w:val="0"/>
        <w:keepLines w:val="0"/>
        <w:widowControl/>
        <w:suppressLineNumbers w:val="0"/>
      </w:pPr>
      <w:r>
        <w:drawing>
          <wp:inline distT="0" distB="0" distL="114300" distR="114300">
            <wp:extent cx="3836035" cy="2158365"/>
            <wp:effectExtent l="0" t="0" r="4445" b="5715"/>
            <wp:docPr id="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6"/>
                    <pic:cNvPicPr>
                      <a:picLocks noChangeAspect="1"/>
                    </pic:cNvPicPr>
                  </pic:nvPicPr>
                  <pic:blipFill>
                    <a:blip r:embed="rId18"/>
                    <a:stretch>
                      <a:fillRect/>
                    </a:stretch>
                  </pic:blipFill>
                  <pic:spPr>
                    <a:xfrm>
                      <a:off x="0" y="0"/>
                      <a:ext cx="3836035" cy="2158365"/>
                    </a:xfrm>
                    <a:prstGeom prst="rect">
                      <a:avLst/>
                    </a:prstGeom>
                    <a:noFill/>
                    <a:ln>
                      <a:noFill/>
                    </a:ln>
                  </pic:spPr>
                </pic:pic>
              </a:graphicData>
            </a:graphic>
          </wp:inline>
        </w:drawing>
      </w:r>
    </w:p>
    <w:p w14:paraId="322982CC">
      <w:pPr>
        <w:pStyle w:val="6"/>
        <w:keepNext w:val="0"/>
        <w:keepLines w:val="0"/>
        <w:widowControl/>
        <w:suppressLineNumbers w:val="0"/>
      </w:pPr>
      <w:r>
        <w:drawing>
          <wp:inline distT="0" distB="0" distL="114300" distR="114300">
            <wp:extent cx="4020185" cy="2261870"/>
            <wp:effectExtent l="0" t="0" r="3175" b="8890"/>
            <wp:docPr id="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7"/>
                    <pic:cNvPicPr>
                      <a:picLocks noChangeAspect="1"/>
                    </pic:cNvPicPr>
                  </pic:nvPicPr>
                  <pic:blipFill>
                    <a:blip r:embed="rId19"/>
                    <a:stretch>
                      <a:fillRect/>
                    </a:stretch>
                  </pic:blipFill>
                  <pic:spPr>
                    <a:xfrm>
                      <a:off x="0" y="0"/>
                      <a:ext cx="4020185" cy="2261870"/>
                    </a:xfrm>
                    <a:prstGeom prst="rect">
                      <a:avLst/>
                    </a:prstGeom>
                    <a:noFill/>
                    <a:ln>
                      <a:noFill/>
                    </a:ln>
                  </pic:spPr>
                </pic:pic>
              </a:graphicData>
            </a:graphic>
          </wp:inline>
        </w:drawing>
      </w:r>
    </w:p>
    <w:p w14:paraId="4CC0BAEC">
      <w:pPr>
        <w:pStyle w:val="6"/>
        <w:keepNext w:val="0"/>
        <w:keepLines w:val="0"/>
        <w:widowControl/>
        <w:suppressLineNumbers w:val="0"/>
      </w:pPr>
      <w:r>
        <w:drawing>
          <wp:inline distT="0" distB="0" distL="114300" distR="114300">
            <wp:extent cx="4122420" cy="2319655"/>
            <wp:effectExtent l="0" t="0" r="7620" b="12065"/>
            <wp:docPr id="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8"/>
                    <pic:cNvPicPr>
                      <a:picLocks noChangeAspect="1"/>
                    </pic:cNvPicPr>
                  </pic:nvPicPr>
                  <pic:blipFill>
                    <a:blip r:embed="rId20"/>
                    <a:stretch>
                      <a:fillRect/>
                    </a:stretch>
                  </pic:blipFill>
                  <pic:spPr>
                    <a:xfrm>
                      <a:off x="0" y="0"/>
                      <a:ext cx="4122420" cy="2319655"/>
                    </a:xfrm>
                    <a:prstGeom prst="rect">
                      <a:avLst/>
                    </a:prstGeom>
                    <a:noFill/>
                    <a:ln>
                      <a:noFill/>
                    </a:ln>
                  </pic:spPr>
                </pic:pic>
              </a:graphicData>
            </a:graphic>
          </wp:inline>
        </w:drawing>
      </w:r>
    </w:p>
    <w:p w14:paraId="3202024F">
      <w:pPr>
        <w:pStyle w:val="6"/>
        <w:keepNext w:val="0"/>
        <w:keepLines w:val="0"/>
        <w:widowControl/>
        <w:suppressLineNumbers w:val="0"/>
        <w:rPr>
          <w:rFonts w:hint="default"/>
          <w:lang w:val="en-US"/>
        </w:rPr>
      </w:pPr>
      <w:r>
        <w:rPr>
          <w:rFonts w:hint="default"/>
          <w:lang w:val="en-US"/>
        </w:rPr>
        <w:t>Access Points:</w:t>
      </w:r>
    </w:p>
    <w:p w14:paraId="1E3BE4B0">
      <w:pPr>
        <w:pStyle w:val="6"/>
        <w:keepNext w:val="0"/>
        <w:keepLines w:val="0"/>
        <w:widowControl/>
        <w:suppressLineNumbers w:val="0"/>
        <w:rPr>
          <w:rFonts w:hint="default"/>
          <w:lang w:val="en-US"/>
        </w:rPr>
      </w:pPr>
      <w:r>
        <w:drawing>
          <wp:inline distT="0" distB="0" distL="114300" distR="114300">
            <wp:extent cx="4326255" cy="2433955"/>
            <wp:effectExtent l="0" t="0" r="1905" b="4445"/>
            <wp:docPr id="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9"/>
                    <pic:cNvPicPr>
                      <a:picLocks noChangeAspect="1"/>
                    </pic:cNvPicPr>
                  </pic:nvPicPr>
                  <pic:blipFill>
                    <a:blip r:embed="rId21"/>
                    <a:stretch>
                      <a:fillRect/>
                    </a:stretch>
                  </pic:blipFill>
                  <pic:spPr>
                    <a:xfrm>
                      <a:off x="0" y="0"/>
                      <a:ext cx="4326255" cy="2433955"/>
                    </a:xfrm>
                    <a:prstGeom prst="rect">
                      <a:avLst/>
                    </a:prstGeom>
                    <a:noFill/>
                    <a:ln>
                      <a:noFill/>
                    </a:ln>
                  </pic:spPr>
                </pic:pic>
              </a:graphicData>
            </a:graphic>
          </wp:inline>
        </w:drawing>
      </w:r>
    </w:p>
    <w:p w14:paraId="4FA4E0D9">
      <w:r>
        <w:rPr>
          <w:rFonts w:hint="default"/>
          <w:color w:val="5B9BD5" w:themeColor="accent1"/>
          <w:sz w:val="36"/>
          <w:szCs w:val="36"/>
          <w:u w:val="none"/>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Marketing Department:</w:t>
      </w:r>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14:paraId="202ED589">
      <w:pPr>
        <w:rPr>
          <w:rFonts w:hint="default"/>
          <w:lang w:val="en-US"/>
        </w:rPr>
      </w:pPr>
      <w:r>
        <w:rPr>
          <w:rFonts w:hint="default"/>
          <w:lang w:val="en-US"/>
        </w:rPr>
        <w:t>IP’s:</w:t>
      </w:r>
    </w:p>
    <w:p w14:paraId="60A7918C">
      <w:pPr>
        <w:rPr>
          <w:rFonts w:hint="default"/>
          <w:lang w:val="en-US"/>
        </w:rPr>
      </w:pPr>
      <w:r>
        <w:rPr>
          <w:rFonts w:hint="default"/>
          <w:lang w:val="en-US"/>
        </w:rPr>
        <w:t>192.168.3.10 - 192.168.3.16</w:t>
      </w:r>
    </w:p>
    <w:p w14:paraId="3C2521C8">
      <w:r>
        <w:drawing>
          <wp:inline distT="0" distB="0" distL="114300" distR="114300">
            <wp:extent cx="4486275" cy="2524125"/>
            <wp:effectExtent l="0" t="0" r="9525" b="5715"/>
            <wp:docPr id="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0"/>
                    <pic:cNvPicPr>
                      <a:picLocks noChangeAspect="1"/>
                    </pic:cNvPicPr>
                  </pic:nvPicPr>
                  <pic:blipFill>
                    <a:blip r:embed="rId23"/>
                    <a:stretch>
                      <a:fillRect/>
                    </a:stretch>
                  </pic:blipFill>
                  <pic:spPr>
                    <a:xfrm>
                      <a:off x="0" y="0"/>
                      <a:ext cx="4486275" cy="2524125"/>
                    </a:xfrm>
                    <a:prstGeom prst="rect">
                      <a:avLst/>
                    </a:prstGeom>
                    <a:noFill/>
                    <a:ln>
                      <a:noFill/>
                    </a:ln>
                  </pic:spPr>
                </pic:pic>
              </a:graphicData>
            </a:graphic>
          </wp:inline>
        </w:drawing>
      </w:r>
    </w:p>
    <w:p w14:paraId="21CE4B26">
      <w:r>
        <w:drawing>
          <wp:inline distT="0" distB="0" distL="114300" distR="114300">
            <wp:extent cx="4142740" cy="2331085"/>
            <wp:effectExtent l="0" t="0" r="2540" b="635"/>
            <wp:docPr id="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1"/>
                    <pic:cNvPicPr>
                      <a:picLocks noChangeAspect="1"/>
                    </pic:cNvPicPr>
                  </pic:nvPicPr>
                  <pic:blipFill>
                    <a:blip r:embed="rId24"/>
                    <a:stretch>
                      <a:fillRect/>
                    </a:stretch>
                  </pic:blipFill>
                  <pic:spPr>
                    <a:xfrm>
                      <a:off x="0" y="0"/>
                      <a:ext cx="4142740" cy="2331085"/>
                    </a:xfrm>
                    <a:prstGeom prst="rect">
                      <a:avLst/>
                    </a:prstGeom>
                    <a:noFill/>
                    <a:ln>
                      <a:noFill/>
                    </a:ln>
                  </pic:spPr>
                </pic:pic>
              </a:graphicData>
            </a:graphic>
          </wp:inline>
        </w:drawing>
      </w:r>
    </w:p>
    <w:p w14:paraId="3665FB95">
      <w:r>
        <w:drawing>
          <wp:inline distT="0" distB="0" distL="114300" distR="114300">
            <wp:extent cx="3800475" cy="2138680"/>
            <wp:effectExtent l="0" t="0" r="9525" b="1016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2"/>
                    <pic:cNvPicPr>
                      <a:picLocks noChangeAspect="1"/>
                    </pic:cNvPicPr>
                  </pic:nvPicPr>
                  <pic:blipFill>
                    <a:blip r:embed="rId25"/>
                    <a:stretch>
                      <a:fillRect/>
                    </a:stretch>
                  </pic:blipFill>
                  <pic:spPr>
                    <a:xfrm>
                      <a:off x="0" y="0"/>
                      <a:ext cx="3800475" cy="2138680"/>
                    </a:xfrm>
                    <a:prstGeom prst="rect">
                      <a:avLst/>
                    </a:prstGeom>
                    <a:noFill/>
                    <a:ln>
                      <a:noFill/>
                    </a:ln>
                  </pic:spPr>
                </pic:pic>
              </a:graphicData>
            </a:graphic>
          </wp:inline>
        </w:drawing>
      </w:r>
    </w:p>
    <w:p w14:paraId="02F9970E">
      <w:r>
        <w:drawing>
          <wp:inline distT="0" distB="0" distL="114300" distR="114300">
            <wp:extent cx="3625850" cy="2040255"/>
            <wp:effectExtent l="0" t="0" r="1270" b="1905"/>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3"/>
                    <pic:cNvPicPr>
                      <a:picLocks noChangeAspect="1"/>
                    </pic:cNvPicPr>
                  </pic:nvPicPr>
                  <pic:blipFill>
                    <a:blip r:embed="rId26"/>
                    <a:stretch>
                      <a:fillRect/>
                    </a:stretch>
                  </pic:blipFill>
                  <pic:spPr>
                    <a:xfrm>
                      <a:off x="0" y="0"/>
                      <a:ext cx="3625850" cy="2040255"/>
                    </a:xfrm>
                    <a:prstGeom prst="rect">
                      <a:avLst/>
                    </a:prstGeom>
                    <a:noFill/>
                    <a:ln>
                      <a:noFill/>
                    </a:ln>
                  </pic:spPr>
                </pic:pic>
              </a:graphicData>
            </a:graphic>
          </wp:inline>
        </w:drawing>
      </w:r>
    </w:p>
    <w:p w14:paraId="4D113AA9">
      <w:r>
        <w:drawing>
          <wp:inline distT="0" distB="0" distL="114300" distR="114300">
            <wp:extent cx="3733800" cy="2101215"/>
            <wp:effectExtent l="0" t="0" r="0" b="1905"/>
            <wp:docPr id="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4"/>
                    <pic:cNvPicPr>
                      <a:picLocks noChangeAspect="1"/>
                    </pic:cNvPicPr>
                  </pic:nvPicPr>
                  <pic:blipFill>
                    <a:blip r:embed="rId27"/>
                    <a:stretch>
                      <a:fillRect/>
                    </a:stretch>
                  </pic:blipFill>
                  <pic:spPr>
                    <a:xfrm>
                      <a:off x="0" y="0"/>
                      <a:ext cx="3733800" cy="2101215"/>
                    </a:xfrm>
                    <a:prstGeom prst="rect">
                      <a:avLst/>
                    </a:prstGeom>
                    <a:noFill/>
                    <a:ln>
                      <a:noFill/>
                    </a:ln>
                  </pic:spPr>
                </pic:pic>
              </a:graphicData>
            </a:graphic>
          </wp:inline>
        </w:drawing>
      </w:r>
    </w:p>
    <w:p w14:paraId="75470FC8">
      <w:pPr>
        <w:rPr>
          <w:rFonts w:hint="default"/>
          <w:lang w:val="en-US"/>
        </w:rPr>
      </w:pPr>
      <w:r>
        <w:drawing>
          <wp:inline distT="0" distB="0" distL="114300" distR="114300">
            <wp:extent cx="3921760" cy="2206625"/>
            <wp:effectExtent l="0" t="0" r="10160" b="3175"/>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5"/>
                    <pic:cNvPicPr>
                      <a:picLocks noChangeAspect="1"/>
                    </pic:cNvPicPr>
                  </pic:nvPicPr>
                  <pic:blipFill>
                    <a:blip r:embed="rId28"/>
                    <a:stretch>
                      <a:fillRect/>
                    </a:stretch>
                  </pic:blipFill>
                  <pic:spPr>
                    <a:xfrm>
                      <a:off x="0" y="0"/>
                      <a:ext cx="3921760" cy="2206625"/>
                    </a:xfrm>
                    <a:prstGeom prst="rect">
                      <a:avLst/>
                    </a:prstGeom>
                    <a:noFill/>
                    <a:ln>
                      <a:noFill/>
                    </a:ln>
                  </pic:spPr>
                </pic:pic>
              </a:graphicData>
            </a:graphic>
          </wp:inline>
        </w:drawing>
      </w:r>
    </w:p>
    <w:p w14:paraId="447EE3B0">
      <w:pPr>
        <w:rPr>
          <w:rFonts w:hint="default"/>
          <w:lang w:val="en-US"/>
        </w:rPr>
      </w:pPr>
    </w:p>
    <w:p w14:paraId="0B485D70">
      <w:pPr>
        <w:rPr>
          <w:rFonts w:hint="default"/>
          <w:lang w:val="en-US"/>
        </w:rPr>
      </w:pPr>
    </w:p>
    <w:p w14:paraId="69C045A2">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Reception:</w:t>
      </w:r>
    </w:p>
    <w:p w14:paraId="03F8609B">
      <w:r>
        <w:drawing>
          <wp:inline distT="0" distB="0" distL="114300" distR="114300">
            <wp:extent cx="4056380" cy="2282190"/>
            <wp:effectExtent l="0" t="0" r="12700" b="3810"/>
            <wp:docPr id="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6"/>
                    <pic:cNvPicPr>
                      <a:picLocks noChangeAspect="1"/>
                    </pic:cNvPicPr>
                  </pic:nvPicPr>
                  <pic:blipFill>
                    <a:blip r:embed="rId29"/>
                    <a:stretch>
                      <a:fillRect/>
                    </a:stretch>
                  </pic:blipFill>
                  <pic:spPr>
                    <a:xfrm>
                      <a:off x="0" y="0"/>
                      <a:ext cx="4056380" cy="2282190"/>
                    </a:xfrm>
                    <a:prstGeom prst="rect">
                      <a:avLst/>
                    </a:prstGeom>
                    <a:noFill/>
                    <a:ln>
                      <a:noFill/>
                    </a:ln>
                  </pic:spPr>
                </pic:pic>
              </a:graphicData>
            </a:graphic>
          </wp:inline>
        </w:drawing>
      </w:r>
    </w:p>
    <w:p w14:paraId="36640AC5">
      <w:r>
        <w:drawing>
          <wp:inline distT="0" distB="0" distL="114300" distR="114300">
            <wp:extent cx="4058920" cy="2284095"/>
            <wp:effectExtent l="0" t="0" r="10160" b="1905"/>
            <wp:docPr id="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7"/>
                    <pic:cNvPicPr>
                      <a:picLocks noChangeAspect="1"/>
                    </pic:cNvPicPr>
                  </pic:nvPicPr>
                  <pic:blipFill>
                    <a:blip r:embed="rId30"/>
                    <a:stretch>
                      <a:fillRect/>
                    </a:stretch>
                  </pic:blipFill>
                  <pic:spPr>
                    <a:xfrm>
                      <a:off x="0" y="0"/>
                      <a:ext cx="4058920" cy="2284095"/>
                    </a:xfrm>
                    <a:prstGeom prst="rect">
                      <a:avLst/>
                    </a:prstGeom>
                    <a:noFill/>
                    <a:ln>
                      <a:noFill/>
                    </a:ln>
                  </pic:spPr>
                </pic:pic>
              </a:graphicData>
            </a:graphic>
          </wp:inline>
        </w:drawing>
      </w:r>
    </w:p>
    <w:p w14:paraId="47401AEE">
      <w:r>
        <w:drawing>
          <wp:inline distT="0" distB="0" distL="114300" distR="114300">
            <wp:extent cx="4106545" cy="2310765"/>
            <wp:effectExtent l="0" t="0" r="8255" b="5715"/>
            <wp:docPr id="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8"/>
                    <pic:cNvPicPr>
                      <a:picLocks noChangeAspect="1"/>
                    </pic:cNvPicPr>
                  </pic:nvPicPr>
                  <pic:blipFill>
                    <a:blip r:embed="rId31"/>
                    <a:stretch>
                      <a:fillRect/>
                    </a:stretch>
                  </pic:blipFill>
                  <pic:spPr>
                    <a:xfrm>
                      <a:off x="0" y="0"/>
                      <a:ext cx="4106545" cy="2310765"/>
                    </a:xfrm>
                    <a:prstGeom prst="rect">
                      <a:avLst/>
                    </a:prstGeom>
                    <a:noFill/>
                    <a:ln>
                      <a:noFill/>
                    </a:ln>
                  </pic:spPr>
                </pic:pic>
              </a:graphicData>
            </a:graphic>
          </wp:inline>
        </w:drawing>
      </w:r>
    </w:p>
    <w:p w14:paraId="5B733216"/>
    <w:p w14:paraId="52D16BB8"/>
    <w:p w14:paraId="659E94FB"/>
    <w:p w14:paraId="13BF6BFA"/>
    <w:p w14:paraId="151128AD"/>
    <w:p w14:paraId="4AB4399F"/>
    <w:p w14:paraId="6613B14E"/>
    <w:p w14:paraId="25EED018"/>
    <w:p w14:paraId="38629600"/>
    <w:p w14:paraId="2BDF4824"/>
    <w:p w14:paraId="3136EC7A"/>
    <w:p w14:paraId="26F0B55D">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Access points:</w:t>
      </w:r>
    </w:p>
    <w:p w14:paraId="5CA45B8C">
      <w:r>
        <w:drawing>
          <wp:inline distT="0" distB="0" distL="114300" distR="114300">
            <wp:extent cx="4147185" cy="2333625"/>
            <wp:effectExtent l="0" t="0" r="13335" b="13335"/>
            <wp:docPr id="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9"/>
                    <pic:cNvPicPr>
                      <a:picLocks noChangeAspect="1"/>
                    </pic:cNvPicPr>
                  </pic:nvPicPr>
                  <pic:blipFill>
                    <a:blip r:embed="rId32"/>
                    <a:stretch>
                      <a:fillRect/>
                    </a:stretch>
                  </pic:blipFill>
                  <pic:spPr>
                    <a:xfrm>
                      <a:off x="0" y="0"/>
                      <a:ext cx="4147185" cy="2333625"/>
                    </a:xfrm>
                    <a:prstGeom prst="rect">
                      <a:avLst/>
                    </a:prstGeom>
                    <a:noFill/>
                    <a:ln>
                      <a:noFill/>
                    </a:ln>
                  </pic:spPr>
                </pic:pic>
              </a:graphicData>
            </a:graphic>
          </wp:inline>
        </w:drawing>
      </w:r>
    </w:p>
    <w:p w14:paraId="60CA5FEC">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Email Server:</w:t>
      </w:r>
    </w:p>
    <w:p w14:paraId="1C3EA9E7">
      <w:r>
        <w:drawing>
          <wp:inline distT="0" distB="0" distL="114300" distR="114300">
            <wp:extent cx="5266690" cy="29629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14:paraId="23356118">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Sending and recieveing emails:</w:t>
      </w:r>
    </w:p>
    <w:p w14:paraId="0F5E115E">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drawing>
          <wp:inline distT="0" distB="0" distL="114300" distR="114300">
            <wp:extent cx="4290060" cy="2414270"/>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4"/>
                    <a:stretch>
                      <a:fillRect/>
                    </a:stretch>
                  </pic:blipFill>
                  <pic:spPr>
                    <a:xfrm>
                      <a:off x="0" y="0"/>
                      <a:ext cx="4290060" cy="2414270"/>
                    </a:xfrm>
                    <a:prstGeom prst="rect">
                      <a:avLst/>
                    </a:prstGeom>
                    <a:noFill/>
                    <a:ln>
                      <a:noFill/>
                    </a:ln>
                  </pic:spPr>
                </pic:pic>
              </a:graphicData>
            </a:graphic>
          </wp:inline>
        </w:drawing>
      </w:r>
    </w:p>
    <w:p w14:paraId="06538346">
      <w:r>
        <w:drawing>
          <wp:inline distT="0" distB="0" distL="114300" distR="114300">
            <wp:extent cx="3878580" cy="2183130"/>
            <wp:effectExtent l="0" t="0" r="762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5"/>
                    <a:stretch>
                      <a:fillRect/>
                    </a:stretch>
                  </pic:blipFill>
                  <pic:spPr>
                    <a:xfrm>
                      <a:off x="0" y="0"/>
                      <a:ext cx="3878580" cy="2183130"/>
                    </a:xfrm>
                    <a:prstGeom prst="rect">
                      <a:avLst/>
                    </a:prstGeom>
                    <a:noFill/>
                    <a:ln>
                      <a:noFill/>
                    </a:ln>
                  </pic:spPr>
                </pic:pic>
              </a:graphicData>
            </a:graphic>
          </wp:inline>
        </w:drawing>
      </w:r>
    </w:p>
    <w:p w14:paraId="74B82BEA"/>
    <w:p w14:paraId="0E92E763">
      <w:pP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Router-1:</w:t>
      </w:r>
    </w:p>
    <w:p w14:paraId="762F80EE">
      <w:r>
        <w:drawing>
          <wp:inline distT="0" distB="0" distL="114300" distR="114300">
            <wp:extent cx="4392930" cy="2472055"/>
            <wp:effectExtent l="0" t="0" r="1143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6"/>
                    <a:stretch>
                      <a:fillRect/>
                    </a:stretch>
                  </pic:blipFill>
                  <pic:spPr>
                    <a:xfrm>
                      <a:off x="0" y="0"/>
                      <a:ext cx="4392930" cy="2472055"/>
                    </a:xfrm>
                    <a:prstGeom prst="rect">
                      <a:avLst/>
                    </a:prstGeom>
                    <a:noFill/>
                    <a:ln>
                      <a:noFill/>
                    </a:ln>
                  </pic:spPr>
                </pic:pic>
              </a:graphicData>
            </a:graphic>
          </wp:inline>
        </w:drawing>
      </w:r>
    </w:p>
    <w:p w14:paraId="5D783B43">
      <w:r>
        <w:drawing>
          <wp:inline distT="0" distB="0" distL="114300" distR="114300">
            <wp:extent cx="4373245" cy="2460625"/>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7"/>
                    <a:stretch>
                      <a:fillRect/>
                    </a:stretch>
                  </pic:blipFill>
                  <pic:spPr>
                    <a:xfrm>
                      <a:off x="0" y="0"/>
                      <a:ext cx="4373245" cy="2460625"/>
                    </a:xfrm>
                    <a:prstGeom prst="rect">
                      <a:avLst/>
                    </a:prstGeom>
                    <a:noFill/>
                    <a:ln>
                      <a:noFill/>
                    </a:ln>
                  </pic:spPr>
                </pic:pic>
              </a:graphicData>
            </a:graphic>
          </wp:inline>
        </w:drawing>
      </w:r>
    </w:p>
    <w:p w14:paraId="6999CCAB">
      <w:pPr>
        <w:rPr>
          <w:rFonts w:hint="default"/>
          <w:lang w:val="en-US"/>
        </w:rPr>
      </w:pPr>
    </w:p>
    <w:p w14:paraId="0E4ADDB8">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Router 1 Serial Ports:</w:t>
      </w:r>
    </w:p>
    <w:p w14:paraId="7D079366">
      <w:r>
        <w:drawing>
          <wp:inline distT="0" distB="0" distL="114300" distR="114300">
            <wp:extent cx="4486275" cy="2524125"/>
            <wp:effectExtent l="0" t="0" r="952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8"/>
                    <a:stretch>
                      <a:fillRect/>
                    </a:stretch>
                  </pic:blipFill>
                  <pic:spPr>
                    <a:xfrm>
                      <a:off x="0" y="0"/>
                      <a:ext cx="4486275" cy="2524125"/>
                    </a:xfrm>
                    <a:prstGeom prst="rect">
                      <a:avLst/>
                    </a:prstGeom>
                    <a:noFill/>
                    <a:ln>
                      <a:noFill/>
                    </a:ln>
                  </pic:spPr>
                </pic:pic>
              </a:graphicData>
            </a:graphic>
          </wp:inline>
        </w:drawing>
      </w:r>
    </w:p>
    <w:p w14:paraId="15044CD7">
      <w:r>
        <w:drawing>
          <wp:inline distT="0" distB="0" distL="114300" distR="114300">
            <wp:extent cx="4373880" cy="246126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9"/>
                    <a:stretch>
                      <a:fillRect/>
                    </a:stretch>
                  </pic:blipFill>
                  <pic:spPr>
                    <a:xfrm>
                      <a:off x="0" y="0"/>
                      <a:ext cx="4373880" cy="2461260"/>
                    </a:xfrm>
                    <a:prstGeom prst="rect">
                      <a:avLst/>
                    </a:prstGeom>
                    <a:noFill/>
                    <a:ln>
                      <a:noFill/>
                    </a:ln>
                  </pic:spPr>
                </pic:pic>
              </a:graphicData>
            </a:graphic>
          </wp:inline>
        </w:drawing>
      </w:r>
    </w:p>
    <w:p w14:paraId="38AC106D">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Main-router 1 RIP:</w:t>
      </w:r>
    </w:p>
    <w:p w14:paraId="7DA4DB57">
      <w:pPr>
        <w:rPr>
          <w:rFonts w:hint="default"/>
          <w:lang w:val="en-US"/>
        </w:rPr>
      </w:pPr>
      <w:r>
        <w:drawing>
          <wp:inline distT="0" distB="0" distL="114300" distR="114300">
            <wp:extent cx="4596765" cy="2586355"/>
            <wp:effectExtent l="0" t="0" r="5715" b="4445"/>
            <wp:docPr id="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6"/>
                    <pic:cNvPicPr>
                      <a:picLocks noChangeAspect="1"/>
                    </pic:cNvPicPr>
                  </pic:nvPicPr>
                  <pic:blipFill>
                    <a:blip r:embed="rId40"/>
                    <a:stretch>
                      <a:fillRect/>
                    </a:stretch>
                  </pic:blipFill>
                  <pic:spPr>
                    <a:xfrm>
                      <a:off x="0" y="0"/>
                      <a:ext cx="4596765" cy="2586355"/>
                    </a:xfrm>
                    <a:prstGeom prst="rect">
                      <a:avLst/>
                    </a:prstGeom>
                    <a:noFill/>
                    <a:ln>
                      <a:noFill/>
                    </a:ln>
                  </pic:spPr>
                </pic:pic>
              </a:graphicData>
            </a:graphic>
          </wp:inline>
        </w:drawing>
      </w:r>
    </w:p>
    <w:p w14:paraId="19AE709B">
      <w:pPr>
        <w:rPr>
          <w:color w:val="5B9BD5" w:themeColor="accent1"/>
          <w:sz w:val="24"/>
          <w:szCs w:val="24"/>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p w14:paraId="33E9EC82">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Checking connectivity by sending packets:</w:t>
      </w:r>
    </w:p>
    <w:p w14:paraId="4D76BE28">
      <w:r>
        <w:drawing>
          <wp:inline distT="0" distB="0" distL="114300" distR="114300">
            <wp:extent cx="4386580" cy="2469515"/>
            <wp:effectExtent l="0" t="0" r="2540" b="14605"/>
            <wp:docPr id="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0"/>
                    <pic:cNvPicPr>
                      <a:picLocks noChangeAspect="1"/>
                    </pic:cNvPicPr>
                  </pic:nvPicPr>
                  <pic:blipFill>
                    <a:blip r:embed="rId41"/>
                    <a:stretch>
                      <a:fillRect/>
                    </a:stretch>
                  </pic:blipFill>
                  <pic:spPr>
                    <a:xfrm>
                      <a:off x="0" y="0"/>
                      <a:ext cx="4386580" cy="2469515"/>
                    </a:xfrm>
                    <a:prstGeom prst="rect">
                      <a:avLst/>
                    </a:prstGeom>
                    <a:noFill/>
                    <a:ln>
                      <a:noFill/>
                    </a:ln>
                  </pic:spPr>
                </pic:pic>
              </a:graphicData>
            </a:graphic>
          </wp:inline>
        </w:drawing>
      </w:r>
    </w:p>
    <w:p w14:paraId="2DE88D11">
      <w:pPr>
        <w:rPr>
          <w:rFonts w:hint="default"/>
          <w:lang w:val="en-US"/>
        </w:rPr>
      </w:pPr>
    </w:p>
    <w:p w14:paraId="33C43073">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Checking connectivity by pinging:</w:t>
      </w:r>
    </w:p>
    <w:p w14:paraId="149B8C7F">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drawing>
          <wp:inline distT="0" distB="0" distL="114300" distR="114300">
            <wp:extent cx="5058410" cy="2846070"/>
            <wp:effectExtent l="0" t="0" r="1270" b="3810"/>
            <wp:docPr id="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1"/>
                    <pic:cNvPicPr>
                      <a:picLocks noChangeAspect="1"/>
                    </pic:cNvPicPr>
                  </pic:nvPicPr>
                  <pic:blipFill>
                    <a:blip r:embed="rId42"/>
                    <a:stretch>
                      <a:fillRect/>
                    </a:stretch>
                  </pic:blipFill>
                  <pic:spPr>
                    <a:xfrm>
                      <a:off x="0" y="0"/>
                      <a:ext cx="5058410" cy="2846070"/>
                    </a:xfrm>
                    <a:prstGeom prst="rect">
                      <a:avLst/>
                    </a:prstGeom>
                    <a:noFill/>
                    <a:ln>
                      <a:noFill/>
                    </a:ln>
                  </pic:spPr>
                </pic:pic>
              </a:graphicData>
            </a:graphic>
          </wp:inline>
        </w:drawing>
      </w:r>
    </w:p>
    <w:p w14:paraId="483A37E5">
      <w:pPr>
        <w:rPr>
          <w:rFonts w:hint="default"/>
          <w:lang w:val="en-US"/>
        </w:rPr>
      </w:pPr>
    </w:p>
    <w:p w14:paraId="3F615983">
      <w:pP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Webpage of the company:</w:t>
      </w:r>
    </w:p>
    <w:p w14:paraId="3625C853">
      <w:r>
        <w:drawing>
          <wp:inline distT="0" distB="0" distL="114300" distR="114300">
            <wp:extent cx="4582160" cy="2578100"/>
            <wp:effectExtent l="0" t="0" r="5080" b="12700"/>
            <wp:docPr id="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3"/>
                    <pic:cNvPicPr>
                      <a:picLocks noChangeAspect="1"/>
                    </pic:cNvPicPr>
                  </pic:nvPicPr>
                  <pic:blipFill>
                    <a:blip r:embed="rId43"/>
                    <a:stretch>
                      <a:fillRect/>
                    </a:stretch>
                  </pic:blipFill>
                  <pic:spPr>
                    <a:xfrm>
                      <a:off x="0" y="0"/>
                      <a:ext cx="4582160" cy="2578100"/>
                    </a:xfrm>
                    <a:prstGeom prst="rect">
                      <a:avLst/>
                    </a:prstGeom>
                    <a:noFill/>
                    <a:ln>
                      <a:noFill/>
                    </a:ln>
                  </pic:spPr>
                </pic:pic>
              </a:graphicData>
            </a:graphic>
          </wp:inline>
        </w:drawing>
      </w:r>
    </w:p>
    <w:p w14:paraId="60A08FEC">
      <w:r>
        <w:drawing>
          <wp:inline distT="0" distB="0" distL="114300" distR="114300">
            <wp:extent cx="4276090" cy="2405380"/>
            <wp:effectExtent l="0" t="0" r="6350" b="2540"/>
            <wp:docPr id="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4"/>
                    <pic:cNvPicPr>
                      <a:picLocks noChangeAspect="1"/>
                    </pic:cNvPicPr>
                  </pic:nvPicPr>
                  <pic:blipFill>
                    <a:blip r:embed="rId44"/>
                    <a:stretch>
                      <a:fillRect/>
                    </a:stretch>
                  </pic:blipFill>
                  <pic:spPr>
                    <a:xfrm>
                      <a:off x="0" y="0"/>
                      <a:ext cx="4276090" cy="2405380"/>
                    </a:xfrm>
                    <a:prstGeom prst="rect">
                      <a:avLst/>
                    </a:prstGeom>
                    <a:noFill/>
                    <a:ln>
                      <a:noFill/>
                    </a:ln>
                  </pic:spPr>
                </pic:pic>
              </a:graphicData>
            </a:graphic>
          </wp:inline>
        </w:drawing>
      </w:r>
    </w:p>
    <w:p w14:paraId="485F0D3D">
      <w:r>
        <w:drawing>
          <wp:inline distT="0" distB="0" distL="114300" distR="114300">
            <wp:extent cx="4326890" cy="2434590"/>
            <wp:effectExtent l="0" t="0" r="1270" b="3810"/>
            <wp:docPr id="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5"/>
                    <pic:cNvPicPr>
                      <a:picLocks noChangeAspect="1"/>
                    </pic:cNvPicPr>
                  </pic:nvPicPr>
                  <pic:blipFill>
                    <a:blip r:embed="rId45"/>
                    <a:stretch>
                      <a:fillRect/>
                    </a:stretch>
                  </pic:blipFill>
                  <pic:spPr>
                    <a:xfrm>
                      <a:off x="0" y="0"/>
                      <a:ext cx="4326890" cy="2434590"/>
                    </a:xfrm>
                    <a:prstGeom prst="rect">
                      <a:avLst/>
                    </a:prstGeom>
                    <a:noFill/>
                    <a:ln>
                      <a:noFill/>
                    </a:ln>
                  </pic:spPr>
                </pic:pic>
              </a:graphicData>
            </a:graphic>
          </wp:inline>
        </w:drawing>
      </w:r>
    </w:p>
    <w:p w14:paraId="1CE42799">
      <w:pPr>
        <w:rPr>
          <w:rFonts w:hint="default"/>
          <w:lang w:val="en-US"/>
        </w:rPr>
      </w:pPr>
    </w:p>
    <w:p w14:paraId="24F9EF7C">
      <w:pP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p w14:paraId="35B4A8F8">
      <w:pP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p w14:paraId="2E6A87FD">
      <w:pP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p w14:paraId="218F6EF1">
      <w:pP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p>
    <w:p w14:paraId="441A2B9D">
      <w:pP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color w:val="5B9BD5" w:themeColor="accent1"/>
          <w:sz w:val="28"/>
          <w:szCs w:val="28"/>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Entire Network:</w:t>
      </w:r>
    </w:p>
    <w:p w14:paraId="66E02808">
      <w:pPr>
        <w:rPr>
          <w:rFonts w:hint="default"/>
          <w:color w:val="5B9BD5" w:themeColor="accent1"/>
          <w:sz w:val="24"/>
          <w:szCs w:val="24"/>
          <w:lang w:val="en-US"/>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drawing>
          <wp:inline distT="0" distB="0" distL="114300" distR="114300">
            <wp:extent cx="4596765" cy="2586355"/>
            <wp:effectExtent l="0" t="0" r="5715" b="4445"/>
            <wp:docPr id="4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2"/>
                    <pic:cNvPicPr>
                      <a:picLocks noChangeAspect="1"/>
                    </pic:cNvPicPr>
                  </pic:nvPicPr>
                  <pic:blipFill>
                    <a:blip r:embed="rId46"/>
                    <a:stretch>
                      <a:fillRect/>
                    </a:stretch>
                  </pic:blipFill>
                  <pic:spPr>
                    <a:xfrm>
                      <a:off x="0" y="0"/>
                      <a:ext cx="4596765" cy="258635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0890D8"/>
    <w:multiLevelType w:val="multilevel"/>
    <w:tmpl w:val="8D0890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AC28012D"/>
    <w:multiLevelType w:val="multilevel"/>
    <w:tmpl w:val="AC28012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6BEBED5"/>
    <w:multiLevelType w:val="multilevel"/>
    <w:tmpl w:val="B6BEBE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15D21F3"/>
    <w:multiLevelType w:val="multilevel"/>
    <w:tmpl w:val="E15D21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F6A31663"/>
    <w:multiLevelType w:val="multilevel"/>
    <w:tmpl w:val="F6A316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29B66DC1"/>
    <w:multiLevelType w:val="multilevel"/>
    <w:tmpl w:val="29B66DC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2C233D3F"/>
    <w:multiLevelType w:val="multilevel"/>
    <w:tmpl w:val="2C233D3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43CF6A9A"/>
    <w:multiLevelType w:val="multilevel"/>
    <w:tmpl w:val="43CF6A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4E8D83D0"/>
    <w:multiLevelType w:val="multilevel"/>
    <w:tmpl w:val="4E8D83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4"/>
  </w:num>
  <w:num w:numId="12">
    <w:abstractNumId w:val="7"/>
  </w:num>
  <w:num w:numId="13">
    <w:abstractNumId w:val="8"/>
  </w:num>
  <w:num w:numId="14">
    <w:abstractNumId w:val="2"/>
  </w:num>
  <w:num w:numId="15">
    <w:abstractNumId w:val="3"/>
  </w:num>
  <w:num w:numId="16">
    <w:abstractNumId w:val="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6"/>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EA07996"/>
    <w:rsid w:val="04377BA2"/>
    <w:rsid w:val="123C4F1C"/>
    <w:rsid w:val="2F9E5E6A"/>
    <w:rsid w:val="3BA62006"/>
    <w:rsid w:val="5B2A5EBB"/>
    <w:rsid w:val="5EA07996"/>
    <w:rsid w:val="71024A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iPriority="2"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iPriority="3"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4"/>
    <w:qFormat/>
    <w:uiPriority w:val="0"/>
    <w:rPr>
      <w:b/>
      <w:bCs/>
    </w:rPr>
  </w:style>
  <w:style w:type="paragraph" w:styleId="8">
    <w:name w:val="Subtitle"/>
    <w:basedOn w:val="1"/>
    <w:unhideWhenUsed/>
    <w:qFormat/>
    <w:uiPriority w:val="3"/>
    <w:pPr>
      <w:spacing w:before="0" w:after="480"/>
      <w:contextualSpacing/>
      <w:jc w:val="center"/>
    </w:pPr>
    <w:rPr>
      <w:rFonts w:asciiTheme="majorHAnsi" w:hAnsiTheme="majorHAnsi" w:eastAsiaTheme="majorEastAsia" w:cstheme="majorBidi"/>
      <w:caps/>
      <w:sz w:val="26"/>
    </w:rPr>
  </w:style>
  <w:style w:type="paragraph" w:styleId="9">
    <w:name w:val="Title"/>
    <w:basedOn w:val="1"/>
    <w:unhideWhenUsed/>
    <w:qFormat/>
    <w:uiPriority w:val="2"/>
    <w:pPr>
      <w:spacing w:before="480" w:after="40" w:line="240" w:lineRule="auto"/>
      <w:contextualSpacing/>
      <w:jc w:val="center"/>
    </w:pPr>
    <w:rPr>
      <w:rFonts w:asciiTheme="majorHAnsi" w:hAnsiTheme="majorHAnsi" w:eastAsiaTheme="majorEastAsia" w:cstheme="majorBidi"/>
      <w:color w:val="2E75B6" w:themeColor="accent1" w:themeShade="BF"/>
      <w:kern w:val="28"/>
      <w:sz w:val="60"/>
    </w:rPr>
  </w:style>
  <w:style w:type="paragraph" w:customStyle="1" w:styleId="10">
    <w:name w:val="Contact Info"/>
    <w:basedOn w:val="1"/>
    <w:qFormat/>
    <w:uiPriority w:val="4"/>
    <w:pPr>
      <w:spacing w:before="0" w:after="0"/>
      <w:jc w:val="center"/>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0</Lines>
  <Paragraphs>0</Paragraphs>
  <TotalTime>689</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2025-01-16T19:21:00Z</dcterms:created>
  <dc:creator>WPS_1734910862</dc:creator>
  <cp:lastModifiedBy>WPS_1734910862</cp:lastModifiedBy>
  <dcterms:modified xsi:type="dcterms:W3CDTF">2025-02-17T16:48:13Z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2057-12.2.0.19805</vt:lpwstr>
  </property>
  <property fmtid="{D5CDD505-2E9C-101B-9397-08002B2CF9AE}" pid="3" name="ICV">
    <vt:lpwstr>82F4250F43804AE3A612445FD20B94BC_11</vt:lpwstr>
  </property>
</Properties>
</file>